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83" w:rsidRPr="00241AA3" w:rsidRDefault="00241AA3" w:rsidP="00A06483">
      <w:pPr>
        <w:pStyle w:val="1"/>
        <w:jc w:val="center"/>
        <w:rPr>
          <w:rFonts w:ascii="Palatino Linotype" w:hAnsi="Palatino Linotype"/>
          <w:lang w:val="el-GR"/>
        </w:rPr>
      </w:pPr>
      <w:bookmarkStart w:id="0" w:name="_GoBack"/>
      <w:bookmarkEnd w:id="0"/>
      <w:r>
        <w:rPr>
          <w:rFonts w:ascii="Palatino Linotype" w:hAnsi="Palatino Linotype"/>
          <w:lang w:val="el-GR"/>
        </w:rPr>
        <w:t>ΝΙΚΟΛΑΟΣ Γ. ΧΑΡΑΛΑΜΠΟΠΟΥΛΟΣ</w:t>
      </w:r>
    </w:p>
    <w:p w:rsidR="00A06483" w:rsidRPr="00241AA3" w:rsidRDefault="00A06483" w:rsidP="00A06483">
      <w:pPr>
        <w:spacing w:line="360" w:lineRule="auto"/>
        <w:jc w:val="both"/>
        <w:rPr>
          <w:rFonts w:ascii="Palatino Linotype" w:hAnsi="Palatino Linotype"/>
          <w:b/>
          <w:sz w:val="24"/>
          <w:lang w:val="el-GR"/>
        </w:rPr>
      </w:pPr>
    </w:p>
    <w:p w:rsidR="00A06483" w:rsidRPr="00241AA3" w:rsidRDefault="00241AA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241AA3">
        <w:rPr>
          <w:rFonts w:ascii="Palatino Linotype" w:hAnsi="Palatino Linotype"/>
          <w:sz w:val="24"/>
          <w:u w:val="single"/>
          <w:lang w:val="el-GR"/>
        </w:rPr>
        <w:t>ΗΜΕΡΟΜΗΝΙΑ ΓΕΝΝΗΣΕΩΣ</w:t>
      </w:r>
      <w:r w:rsidR="00A06483" w:rsidRPr="00241AA3">
        <w:rPr>
          <w:rFonts w:ascii="Palatino Linotype" w:hAnsi="Palatino Linotype"/>
          <w:sz w:val="24"/>
          <w:u w:val="single"/>
          <w:lang w:val="el-GR"/>
        </w:rPr>
        <w:t>:</w:t>
      </w:r>
      <w:r w:rsidR="00A06483" w:rsidRPr="00241AA3">
        <w:rPr>
          <w:rFonts w:ascii="Palatino Linotype" w:hAnsi="Palatino Linotype"/>
          <w:sz w:val="24"/>
          <w:lang w:val="el-GR"/>
        </w:rPr>
        <w:t xml:space="preserve"> 19/12/69</w:t>
      </w:r>
    </w:p>
    <w:p w:rsidR="00A06483" w:rsidRPr="00241AA3" w:rsidRDefault="00241AA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241AA3">
        <w:rPr>
          <w:rFonts w:ascii="Palatino Linotype" w:hAnsi="Palatino Linotype"/>
          <w:sz w:val="24"/>
          <w:u w:val="single"/>
          <w:lang w:val="el-GR"/>
        </w:rPr>
        <w:t>ΕΘΝΙΚΟΤΗΤΑ</w:t>
      </w:r>
      <w:r w:rsidRPr="00241AA3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 w:rsidRPr="00241AA3">
        <w:rPr>
          <w:rFonts w:ascii="Palatino Linotype" w:hAnsi="Palatino Linotype"/>
          <w:sz w:val="24"/>
          <w:lang w:val="el-GR"/>
        </w:rPr>
        <w:t>Ἑ</w:t>
      </w:r>
      <w:r>
        <w:rPr>
          <w:rFonts w:ascii="Palatino Linotype" w:hAnsi="Palatino Linotype"/>
          <w:sz w:val="24"/>
          <w:lang w:val="el-GR"/>
        </w:rPr>
        <w:t>λληνική</w:t>
      </w:r>
      <w:proofErr w:type="spellEnd"/>
    </w:p>
    <w:p w:rsidR="00A06483" w:rsidRPr="00241AA3" w:rsidRDefault="00241AA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241AA3">
        <w:rPr>
          <w:rFonts w:ascii="Palatino Linotype" w:hAnsi="Palatino Linotype"/>
          <w:sz w:val="24"/>
          <w:u w:val="single"/>
          <w:lang w:val="el-GR"/>
        </w:rPr>
        <w:t>ΘΡΗΣΚΕΥΜΑ</w:t>
      </w:r>
      <w:r w:rsidR="00A06483" w:rsidRPr="00241AA3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 w:rsidRPr="00241AA3">
        <w:rPr>
          <w:rFonts w:ascii="Palatino Linotype" w:hAnsi="Palatino Linotype"/>
          <w:sz w:val="24"/>
          <w:lang w:val="el-GR"/>
        </w:rPr>
        <w:t>Χριστιανὸ</w:t>
      </w:r>
      <w:r>
        <w:rPr>
          <w:rFonts w:ascii="Palatino Linotype" w:hAnsi="Palatino Linotype"/>
          <w:sz w:val="24"/>
          <w:lang w:val="el-GR"/>
        </w:rPr>
        <w:t>ς</w:t>
      </w:r>
      <w:proofErr w:type="spellEnd"/>
      <w:r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Ὀρθόδοξος</w:t>
      </w:r>
      <w:proofErr w:type="spellEnd"/>
    </w:p>
    <w:p w:rsidR="00A06483" w:rsidRPr="00241AA3" w:rsidRDefault="00241AA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241AA3">
        <w:rPr>
          <w:rFonts w:ascii="Palatino Linotype" w:hAnsi="Palatino Linotype"/>
          <w:sz w:val="24"/>
          <w:u w:val="single"/>
          <w:lang w:val="el-GR"/>
        </w:rPr>
        <w:t>ΔΙΕΥΘΥΝΣΗ</w:t>
      </w:r>
      <w:r w:rsidRPr="00241AA3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 w:rsidRPr="00241AA3">
        <w:rPr>
          <w:rFonts w:ascii="Palatino Linotype" w:hAnsi="Palatino Linotype"/>
          <w:sz w:val="24"/>
          <w:lang w:val="el-GR"/>
        </w:rPr>
        <w:t>Βεΐ</w:t>
      </w:r>
      <w:r>
        <w:rPr>
          <w:rFonts w:ascii="Palatino Linotype" w:hAnsi="Palatino Linotype"/>
          <w:sz w:val="24"/>
          <w:lang w:val="el-GR"/>
        </w:rPr>
        <w:t>κου</w:t>
      </w:r>
      <w:proofErr w:type="spellEnd"/>
      <w:r w:rsidRPr="00241AA3">
        <w:rPr>
          <w:rFonts w:ascii="Palatino Linotype" w:hAnsi="Palatino Linotype"/>
          <w:sz w:val="24"/>
          <w:lang w:val="el-GR"/>
        </w:rPr>
        <w:t xml:space="preserve"> 90 </w:t>
      </w:r>
      <w:r>
        <w:rPr>
          <w:rFonts w:ascii="Palatino Linotype" w:hAnsi="Palatino Linotype"/>
          <w:sz w:val="24"/>
          <w:lang w:val="en-US"/>
        </w:rPr>
        <w:t>K</w:t>
      </w:r>
      <w:proofErr w:type="spellStart"/>
      <w:r w:rsidRPr="00241AA3">
        <w:rPr>
          <w:rFonts w:ascii="Palatino Linotype" w:hAnsi="Palatino Linotype"/>
          <w:sz w:val="24"/>
          <w:lang w:val="el-GR"/>
        </w:rPr>
        <w:t>ουκ</w:t>
      </w:r>
      <w:r>
        <w:rPr>
          <w:rFonts w:ascii="Palatino Linotype" w:hAnsi="Palatino Linotype"/>
          <w:sz w:val="24"/>
          <w:lang w:val="el-GR"/>
        </w:rPr>
        <w:t>άκι</w:t>
      </w:r>
      <w:proofErr w:type="spellEnd"/>
      <w:r w:rsidRPr="00241AA3">
        <w:rPr>
          <w:rFonts w:ascii="Palatino Linotype" w:hAnsi="Palatino Linotype"/>
          <w:sz w:val="24"/>
          <w:lang w:val="el-GR"/>
        </w:rPr>
        <w:t xml:space="preserve">, 117 41 </w:t>
      </w:r>
      <w:proofErr w:type="spellStart"/>
      <w:r>
        <w:rPr>
          <w:rFonts w:ascii="Palatino Linotype" w:hAnsi="Palatino Linotype"/>
          <w:sz w:val="24"/>
          <w:lang w:val="el-GR"/>
        </w:rPr>
        <w:t>Ἀθήνα</w:t>
      </w:r>
      <w:proofErr w:type="spellEnd"/>
    </w:p>
    <w:p w:rsidR="00A06483" w:rsidRPr="00241AA3" w:rsidRDefault="006A6397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>
        <w:rPr>
          <w:rFonts w:ascii="Palatino Linotype" w:hAnsi="Palatino Linotype"/>
          <w:sz w:val="24"/>
          <w:u w:val="single"/>
          <w:lang w:val="el-GR"/>
        </w:rPr>
        <w:t>ΤΗΛ.</w:t>
      </w:r>
      <w:r w:rsidR="00241AA3" w:rsidRPr="00241AA3">
        <w:rPr>
          <w:rFonts w:ascii="Palatino Linotype" w:hAnsi="Palatino Linotype"/>
          <w:sz w:val="24"/>
          <w:lang w:val="el-GR"/>
        </w:rPr>
        <w:t xml:space="preserve">: </w:t>
      </w:r>
      <w:r w:rsidR="00A06483" w:rsidRPr="00241AA3">
        <w:rPr>
          <w:rFonts w:ascii="Palatino Linotype" w:hAnsi="Palatino Linotype"/>
          <w:sz w:val="24"/>
          <w:lang w:val="el-GR"/>
        </w:rPr>
        <w:t>6946681492</w:t>
      </w:r>
    </w:p>
    <w:p w:rsidR="00A06483" w:rsidRPr="00241AA3" w:rsidRDefault="00241AA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>
        <w:rPr>
          <w:rFonts w:ascii="Palatino Linotype" w:hAnsi="Palatino Linotype"/>
          <w:sz w:val="24"/>
          <w:u w:val="single"/>
          <w:lang w:val="el-GR"/>
        </w:rPr>
        <w:t>ΔΙΕΥΘΥΝΣΗ</w:t>
      </w:r>
      <w:r w:rsidRPr="00241AA3">
        <w:rPr>
          <w:rFonts w:ascii="Palatino Linotype" w:hAnsi="Palatino Linotype"/>
          <w:sz w:val="24"/>
          <w:u w:val="single"/>
          <w:lang w:val="el-GR"/>
        </w:rPr>
        <w:t xml:space="preserve"> </w:t>
      </w:r>
      <w:r>
        <w:rPr>
          <w:rFonts w:ascii="Palatino Linotype" w:hAnsi="Palatino Linotype"/>
          <w:sz w:val="24"/>
          <w:u w:val="single"/>
          <w:lang w:val="el-GR"/>
        </w:rPr>
        <w:t>ΗΛ</w:t>
      </w:r>
      <w:r w:rsidRPr="00241AA3">
        <w:rPr>
          <w:rFonts w:ascii="Palatino Linotype" w:hAnsi="Palatino Linotype"/>
          <w:sz w:val="24"/>
          <w:u w:val="single"/>
          <w:lang w:val="el-GR"/>
        </w:rPr>
        <w:t>.</w:t>
      </w:r>
      <w:r>
        <w:rPr>
          <w:rFonts w:ascii="Palatino Linotype" w:hAnsi="Palatino Linotype"/>
          <w:sz w:val="24"/>
          <w:u w:val="single"/>
          <w:lang w:val="el-GR"/>
        </w:rPr>
        <w:t xml:space="preserve"> ΤΑΧ.</w:t>
      </w:r>
      <w:r w:rsidR="00A06483" w:rsidRPr="00241AA3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>
        <w:rPr>
          <w:rFonts w:ascii="Palatino Linotype" w:hAnsi="Palatino Linotype"/>
        </w:rPr>
        <w:t>n</w:t>
      </w:r>
      <w:r w:rsidR="00A06483" w:rsidRPr="00241AA3">
        <w:rPr>
          <w:rFonts w:ascii="Palatino Linotype" w:hAnsi="Palatino Linotype"/>
        </w:rPr>
        <w:t>char</w:t>
      </w:r>
      <w:r>
        <w:rPr>
          <w:rFonts w:ascii="Palatino Linotype" w:hAnsi="Palatino Linotype"/>
        </w:rPr>
        <w:t>alabopoulos</w:t>
      </w:r>
      <w:proofErr w:type="spellEnd"/>
      <w:r w:rsidRPr="00241AA3">
        <w:rPr>
          <w:rFonts w:ascii="Palatino Linotype" w:hAnsi="Palatino Linotype"/>
          <w:lang w:val="el-GR"/>
        </w:rPr>
        <w:t>@</w:t>
      </w:r>
      <w:proofErr w:type="spellStart"/>
      <w:r>
        <w:rPr>
          <w:rFonts w:ascii="Palatino Linotype" w:hAnsi="Palatino Linotype"/>
          <w:lang w:val="en-US"/>
        </w:rPr>
        <w:t>upatras</w:t>
      </w:r>
      <w:proofErr w:type="spellEnd"/>
      <w:r w:rsidRPr="00241AA3">
        <w:rPr>
          <w:rFonts w:ascii="Palatino Linotype" w:hAnsi="Palatino Linotype"/>
          <w:lang w:val="el-GR"/>
        </w:rPr>
        <w:t>.</w:t>
      </w:r>
      <w:r>
        <w:rPr>
          <w:rFonts w:ascii="Palatino Linotype" w:hAnsi="Palatino Linotype"/>
          <w:lang w:val="en-US"/>
        </w:rPr>
        <w:t>gr</w:t>
      </w:r>
    </w:p>
    <w:p w:rsidR="00A06483" w:rsidRPr="00241AA3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</w:p>
    <w:p w:rsidR="00A06483" w:rsidRPr="004E120E" w:rsidRDefault="00241AA3" w:rsidP="00A06483">
      <w:pPr>
        <w:pStyle w:val="2"/>
        <w:rPr>
          <w:rFonts w:ascii="Palatino Linotype" w:hAnsi="Palatino Linotype"/>
          <w:lang w:val="el-GR"/>
        </w:rPr>
      </w:pPr>
      <w:r w:rsidRPr="00334C02">
        <w:rPr>
          <w:rFonts w:ascii="Palatino Linotype" w:hAnsi="Palatino Linotype"/>
          <w:lang w:val="el-GR"/>
        </w:rPr>
        <w:t>ΕΚΠΑΙΔΕΥΣΗ</w:t>
      </w:r>
    </w:p>
    <w:p w:rsidR="00A06483" w:rsidRPr="00334C02" w:rsidRDefault="00A06483" w:rsidP="00A06483">
      <w:pPr>
        <w:rPr>
          <w:rFonts w:ascii="Palatino Linotype" w:hAnsi="Palatino Linotype"/>
          <w:lang w:val="el-GR"/>
        </w:rPr>
      </w:pPr>
    </w:p>
    <w:p w:rsidR="00A06483" w:rsidRPr="00334C02" w:rsidRDefault="00A06483" w:rsidP="00A06483">
      <w:pPr>
        <w:pStyle w:val="a5"/>
        <w:rPr>
          <w:rFonts w:ascii="Palatino Linotype" w:hAnsi="Palatino Linotype"/>
          <w:lang w:val="el-GR"/>
        </w:rPr>
      </w:pPr>
      <w:r w:rsidRPr="00F54DEE">
        <w:rPr>
          <w:rFonts w:ascii="Palatino Linotype" w:hAnsi="Palatino Linotype"/>
          <w:b/>
          <w:lang w:val="el-GR"/>
        </w:rPr>
        <w:t>1997-2001</w:t>
      </w:r>
      <w:r w:rsidRPr="005A071F">
        <w:rPr>
          <w:rFonts w:ascii="Palatino Linotype" w:hAnsi="Palatino Linotype"/>
          <w:lang w:val="el-GR"/>
        </w:rPr>
        <w:t xml:space="preserve">: </w:t>
      </w:r>
      <w:proofErr w:type="spellStart"/>
      <w:r w:rsidR="005A071F">
        <w:rPr>
          <w:rFonts w:ascii="Palatino Linotype" w:hAnsi="Palatino Linotype"/>
          <w:lang w:val="el-GR"/>
        </w:rPr>
        <w:t>Διδακτορι</w:t>
      </w:r>
      <w:r w:rsidR="005A071F" w:rsidRPr="005A071F">
        <w:rPr>
          <w:rFonts w:ascii="Palatino Linotype" w:hAnsi="Palatino Linotype"/>
          <w:lang w:val="el-GR"/>
        </w:rPr>
        <w:t>κὸ</w:t>
      </w:r>
      <w:proofErr w:type="spellEnd"/>
      <w:r w:rsidR="005A071F" w:rsidRPr="005A071F">
        <w:rPr>
          <w:rFonts w:ascii="Palatino Linotype" w:hAnsi="Palatino Linotype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lang w:val="el-GR"/>
        </w:rPr>
        <w:t>στὴν</w:t>
      </w:r>
      <w:proofErr w:type="spellEnd"/>
      <w:r w:rsidR="005A071F" w:rsidRPr="005A071F">
        <w:rPr>
          <w:rFonts w:ascii="Palatino Linotype" w:hAnsi="Palatino Linotype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lang w:val="el-GR"/>
        </w:rPr>
        <w:t>Κλασσικὴ</w:t>
      </w:r>
      <w:proofErr w:type="spellEnd"/>
      <w:r w:rsidR="005A071F" w:rsidRPr="005A071F">
        <w:rPr>
          <w:rFonts w:ascii="Palatino Linotype" w:hAnsi="Palatino Linotype"/>
          <w:lang w:val="el-GR"/>
        </w:rPr>
        <w:t xml:space="preserve"> </w:t>
      </w:r>
      <w:r w:rsidR="005A071F">
        <w:rPr>
          <w:rFonts w:ascii="Palatino Linotype" w:hAnsi="Palatino Linotype"/>
          <w:lang w:val="el-GR"/>
        </w:rPr>
        <w:t>Φιλολογία</w:t>
      </w:r>
      <w:r w:rsidR="005A071F" w:rsidRPr="005A071F">
        <w:rPr>
          <w:rFonts w:ascii="Palatino Linotype" w:hAnsi="Palatino Linotype"/>
          <w:lang w:val="el-GR"/>
        </w:rPr>
        <w:t xml:space="preserve">, </w:t>
      </w:r>
      <w:r w:rsidR="005A071F">
        <w:rPr>
          <w:rFonts w:ascii="Palatino Linotype" w:hAnsi="Palatino Linotype"/>
          <w:lang w:val="el-GR"/>
        </w:rPr>
        <w:t>Κολλέγιο</w:t>
      </w:r>
      <w:r w:rsidR="005A071F" w:rsidRPr="005A071F">
        <w:rPr>
          <w:rFonts w:ascii="Palatino Linotype" w:hAnsi="Palatino Linotype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lang w:val="el-GR"/>
        </w:rPr>
        <w:t>τοῦ</w:t>
      </w:r>
      <w:proofErr w:type="spellEnd"/>
      <w:r w:rsidR="005A071F" w:rsidRPr="005A071F">
        <w:rPr>
          <w:rFonts w:ascii="Palatino Linotype" w:hAnsi="Palatino Linotype"/>
          <w:lang w:val="el-GR"/>
        </w:rPr>
        <w:t xml:space="preserve"> </w:t>
      </w:r>
      <w:proofErr w:type="spellStart"/>
      <w:r w:rsidR="005A071F" w:rsidRPr="005A071F">
        <w:rPr>
          <w:rFonts w:ascii="Palatino Linotype" w:hAnsi="Palatino Linotype"/>
          <w:lang w:val="el-GR"/>
        </w:rPr>
        <w:t>Ἁ</w:t>
      </w:r>
      <w:r w:rsidR="005A071F">
        <w:rPr>
          <w:rFonts w:ascii="Palatino Linotype" w:hAnsi="Palatino Linotype"/>
          <w:lang w:val="el-GR"/>
        </w:rPr>
        <w:t>γ</w:t>
      </w:r>
      <w:proofErr w:type="spellEnd"/>
      <w:r w:rsidR="005A071F">
        <w:rPr>
          <w:rFonts w:ascii="Palatino Linotype" w:hAnsi="Palatino Linotype"/>
          <w:lang w:val="el-GR"/>
        </w:rPr>
        <w:t xml:space="preserve">. </w:t>
      </w:r>
      <w:proofErr w:type="spellStart"/>
      <w:r w:rsidR="005A071F">
        <w:rPr>
          <w:rFonts w:ascii="Palatino Linotype" w:hAnsi="Palatino Linotype"/>
          <w:lang w:val="el-GR"/>
        </w:rPr>
        <w:t>Ἐδμούνδου</w:t>
      </w:r>
      <w:proofErr w:type="spellEnd"/>
      <w:r w:rsidR="005A071F" w:rsidRPr="00334C02">
        <w:rPr>
          <w:rFonts w:ascii="Palatino Linotype" w:hAnsi="Palatino Linotype"/>
          <w:lang w:val="el-GR"/>
        </w:rPr>
        <w:t xml:space="preserve">, </w:t>
      </w:r>
      <w:r w:rsidR="005A071F">
        <w:rPr>
          <w:rFonts w:ascii="Palatino Linotype" w:hAnsi="Palatino Linotype"/>
          <w:lang w:val="el-GR"/>
        </w:rPr>
        <w:t>Παν</w:t>
      </w:r>
      <w:r w:rsidR="005A071F" w:rsidRPr="00334C02">
        <w:rPr>
          <w:rFonts w:ascii="Palatino Linotype" w:hAnsi="Palatino Linotype"/>
          <w:lang w:val="el-GR"/>
        </w:rPr>
        <w:t>/</w:t>
      </w:r>
      <w:proofErr w:type="spellStart"/>
      <w:r w:rsidR="005A071F">
        <w:rPr>
          <w:rFonts w:ascii="Palatino Linotype" w:hAnsi="Palatino Linotype"/>
          <w:lang w:val="el-GR"/>
        </w:rPr>
        <w:t>μιο</w:t>
      </w:r>
      <w:proofErr w:type="spellEnd"/>
      <w:r w:rsidR="005A071F" w:rsidRPr="00334C02">
        <w:rPr>
          <w:rFonts w:ascii="Palatino Linotype" w:hAnsi="Palatino Linotype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lang w:val="el-GR"/>
        </w:rPr>
        <w:t>τοῦ</w:t>
      </w:r>
      <w:proofErr w:type="spellEnd"/>
      <w:r w:rsidR="005A071F" w:rsidRPr="00334C02">
        <w:rPr>
          <w:rFonts w:ascii="Palatino Linotype" w:hAnsi="Palatino Linotype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lang w:val="el-GR"/>
        </w:rPr>
        <w:t>Καῖμπρτζ</w:t>
      </w:r>
      <w:proofErr w:type="spellEnd"/>
      <w:r w:rsidRPr="00334C02">
        <w:rPr>
          <w:rFonts w:ascii="Palatino Linotype" w:hAnsi="Palatino Linotype"/>
          <w:lang w:val="el-GR"/>
        </w:rPr>
        <w:t xml:space="preserve"> (</w:t>
      </w:r>
      <w:r w:rsidRPr="00A5338C">
        <w:rPr>
          <w:rFonts w:ascii="Palatino Linotype" w:hAnsi="Palatino Linotype"/>
        </w:rPr>
        <w:t>St</w:t>
      </w:r>
      <w:r w:rsidRPr="00334C02">
        <w:rPr>
          <w:rFonts w:ascii="Palatino Linotype" w:hAnsi="Palatino Linotype"/>
          <w:lang w:val="el-GR"/>
        </w:rPr>
        <w:t xml:space="preserve"> </w:t>
      </w:r>
      <w:r w:rsidRPr="00A5338C">
        <w:rPr>
          <w:rFonts w:ascii="Palatino Linotype" w:hAnsi="Palatino Linotype"/>
        </w:rPr>
        <w:t>Edmund</w:t>
      </w:r>
      <w:r w:rsidRPr="00334C02">
        <w:rPr>
          <w:rFonts w:ascii="Palatino Linotype" w:hAnsi="Palatino Linotype"/>
          <w:lang w:val="el-GR"/>
        </w:rPr>
        <w:t>’</w:t>
      </w:r>
      <w:r w:rsidRPr="00A5338C">
        <w:rPr>
          <w:rFonts w:ascii="Palatino Linotype" w:hAnsi="Palatino Linotype"/>
        </w:rPr>
        <w:t>s</w:t>
      </w:r>
      <w:r w:rsidRPr="00334C02">
        <w:rPr>
          <w:rFonts w:ascii="Palatino Linotype" w:hAnsi="Palatino Linotype"/>
          <w:lang w:val="el-GR"/>
        </w:rPr>
        <w:t xml:space="preserve"> </w:t>
      </w:r>
      <w:r w:rsidRPr="00A5338C">
        <w:rPr>
          <w:rFonts w:ascii="Palatino Linotype" w:hAnsi="Palatino Linotype"/>
        </w:rPr>
        <w:t>College</w:t>
      </w:r>
      <w:r w:rsidRPr="00334C02">
        <w:rPr>
          <w:rFonts w:ascii="Palatino Linotype" w:hAnsi="Palatino Linotype"/>
          <w:lang w:val="el-GR"/>
        </w:rPr>
        <w:t xml:space="preserve">, </w:t>
      </w:r>
      <w:r w:rsidRPr="00A5338C">
        <w:rPr>
          <w:rFonts w:ascii="Palatino Linotype" w:hAnsi="Palatino Linotype"/>
        </w:rPr>
        <w:t>Cambridge</w:t>
      </w:r>
      <w:r w:rsidRPr="00334C02">
        <w:rPr>
          <w:rFonts w:ascii="Palatino Linotype" w:hAnsi="Palatino Linotype"/>
          <w:lang w:val="el-GR"/>
        </w:rPr>
        <w:t xml:space="preserve">) </w:t>
      </w:r>
    </w:p>
    <w:p w:rsidR="00622912" w:rsidRDefault="00A06483" w:rsidP="00622912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F54DEE">
        <w:rPr>
          <w:rFonts w:ascii="Palatino Linotype" w:hAnsi="Palatino Linotype"/>
          <w:b/>
          <w:sz w:val="24"/>
          <w:lang w:val="el-GR"/>
        </w:rPr>
        <w:t>1995-1997</w:t>
      </w:r>
      <w:r w:rsidRPr="005A071F">
        <w:rPr>
          <w:rFonts w:ascii="Palatino Linotype" w:hAnsi="Palatino Linotype"/>
          <w:sz w:val="24"/>
          <w:lang w:val="el-GR"/>
        </w:rPr>
        <w:t xml:space="preserve">: </w:t>
      </w:r>
      <w:r w:rsidR="005A071F">
        <w:rPr>
          <w:rFonts w:ascii="Palatino Linotype" w:hAnsi="Palatino Linotype"/>
          <w:sz w:val="24"/>
          <w:lang w:val="el-GR"/>
        </w:rPr>
        <w:t>Πτυχίο</w:t>
      </w:r>
      <w:r w:rsidR="005A071F" w:rsidRP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Ἀρχαιολογίας</w:t>
      </w:r>
      <w:proofErr w:type="spellEnd"/>
      <w:r w:rsid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καὶ</w:t>
      </w:r>
      <w:proofErr w:type="spellEnd"/>
      <w:r w:rsid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Ἱστορίας</w:t>
      </w:r>
      <w:proofErr w:type="spellEnd"/>
      <w:r w:rsid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τῆς</w:t>
      </w:r>
      <w:proofErr w:type="spellEnd"/>
      <w:r w:rsidR="005A071F">
        <w:rPr>
          <w:rFonts w:ascii="Palatino Linotype" w:hAnsi="Palatino Linotype"/>
          <w:sz w:val="24"/>
          <w:lang w:val="el-GR"/>
        </w:rPr>
        <w:t xml:space="preserve"> Τέχνης </w:t>
      </w:r>
      <w:r w:rsidR="00622912">
        <w:rPr>
          <w:rFonts w:ascii="Palatino Linotype" w:hAnsi="Palatino Linotype"/>
          <w:sz w:val="24"/>
          <w:lang w:val="el-GR"/>
        </w:rPr>
        <w:t>(Παν/</w:t>
      </w:r>
      <w:proofErr w:type="spellStart"/>
      <w:r w:rsidR="00622912">
        <w:rPr>
          <w:rFonts w:ascii="Palatino Linotype" w:hAnsi="Palatino Linotype"/>
          <w:sz w:val="24"/>
          <w:lang w:val="el-GR"/>
        </w:rPr>
        <w:t>μιο</w:t>
      </w:r>
      <w:proofErr w:type="spellEnd"/>
    </w:p>
    <w:p w:rsidR="00A06483" w:rsidRPr="005A071F" w:rsidRDefault="005A071F" w:rsidP="00622912">
      <w:pPr>
        <w:spacing w:line="360" w:lineRule="auto"/>
        <w:ind w:firstLine="720"/>
        <w:jc w:val="both"/>
        <w:rPr>
          <w:rFonts w:ascii="Palatino Linotype" w:hAnsi="Palatino Linotype"/>
          <w:sz w:val="24"/>
          <w:lang w:val="el-GR"/>
        </w:rPr>
      </w:pPr>
      <w:proofErr w:type="spellStart"/>
      <w:r>
        <w:rPr>
          <w:rFonts w:ascii="Palatino Linotype" w:hAnsi="Palatino Linotype"/>
          <w:sz w:val="24"/>
          <w:lang w:val="el-GR"/>
        </w:rPr>
        <w:t>Ἀθηνῶν</w:t>
      </w:r>
      <w:proofErr w:type="spellEnd"/>
      <w:r>
        <w:rPr>
          <w:rFonts w:ascii="Palatino Linotype" w:hAnsi="Palatino Linotype"/>
          <w:sz w:val="24"/>
          <w:lang w:val="el-GR"/>
        </w:rPr>
        <w:t xml:space="preserve">): 8.09 (Λίαν </w:t>
      </w:r>
      <w:proofErr w:type="spellStart"/>
      <w:r>
        <w:rPr>
          <w:rFonts w:ascii="Palatino Linotype" w:hAnsi="Palatino Linotype"/>
          <w:sz w:val="24"/>
          <w:lang w:val="el-GR"/>
        </w:rPr>
        <w:t>Καλῶς</w:t>
      </w:r>
      <w:proofErr w:type="spellEnd"/>
      <w:r>
        <w:rPr>
          <w:rFonts w:ascii="Palatino Linotype" w:hAnsi="Palatino Linotype"/>
          <w:sz w:val="24"/>
          <w:lang w:val="el-GR"/>
        </w:rPr>
        <w:t>)</w:t>
      </w:r>
    </w:p>
    <w:p w:rsidR="00622912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F54DEE">
        <w:rPr>
          <w:rFonts w:ascii="Palatino Linotype" w:hAnsi="Palatino Linotype"/>
          <w:b/>
          <w:sz w:val="24"/>
          <w:lang w:val="el-GR"/>
        </w:rPr>
        <w:t>1992-1</w:t>
      </w:r>
      <w:r w:rsidR="005A071F" w:rsidRPr="00F54DEE">
        <w:rPr>
          <w:rFonts w:ascii="Palatino Linotype" w:hAnsi="Palatino Linotype"/>
          <w:b/>
          <w:sz w:val="24"/>
          <w:lang w:val="el-GR"/>
        </w:rPr>
        <w:t>993</w:t>
      </w:r>
      <w:r w:rsidR="005A071F" w:rsidRPr="005A071F">
        <w:rPr>
          <w:rFonts w:ascii="Palatino Linotype" w:hAnsi="Palatino Linotype"/>
          <w:sz w:val="24"/>
          <w:lang w:val="el-GR"/>
        </w:rPr>
        <w:t xml:space="preserve">: </w:t>
      </w:r>
      <w:r w:rsidR="005A071F">
        <w:rPr>
          <w:rFonts w:ascii="Palatino Linotype" w:hAnsi="Palatino Linotype"/>
          <w:sz w:val="24"/>
          <w:lang w:val="en-US"/>
        </w:rPr>
        <w:t>M</w:t>
      </w:r>
      <w:proofErr w:type="spellStart"/>
      <w:r w:rsidR="005A071F" w:rsidRPr="005A071F">
        <w:rPr>
          <w:rFonts w:ascii="Palatino Linotype" w:hAnsi="Palatino Linotype"/>
          <w:sz w:val="24"/>
          <w:lang w:val="el-GR"/>
        </w:rPr>
        <w:t>εταπτυχιακὸ</w:t>
      </w:r>
      <w:proofErr w:type="spellEnd"/>
      <w:r w:rsidRP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στὴν</w:t>
      </w:r>
      <w:proofErr w:type="spellEnd"/>
      <w:r w:rsid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Κλασσικὴ</w:t>
      </w:r>
      <w:proofErr w:type="spellEnd"/>
      <w:r w:rsidR="005A071F">
        <w:rPr>
          <w:rFonts w:ascii="Palatino Linotype" w:hAnsi="Palatino Linotype"/>
          <w:sz w:val="24"/>
          <w:lang w:val="el-GR"/>
        </w:rPr>
        <w:t xml:space="preserve"> Φιλολογία,</w:t>
      </w:r>
      <w:r w:rsidRPr="005A071F">
        <w:rPr>
          <w:rFonts w:ascii="Palatino Linotype" w:hAnsi="Palatino Linotype"/>
          <w:sz w:val="24"/>
          <w:lang w:val="el-GR"/>
        </w:rPr>
        <w:t xml:space="preserve"> </w:t>
      </w:r>
      <w:r w:rsidR="005A071F">
        <w:rPr>
          <w:rFonts w:ascii="Palatino Linotype" w:hAnsi="Palatino Linotype"/>
          <w:sz w:val="24"/>
          <w:lang w:val="el-GR"/>
        </w:rPr>
        <w:t>Παν</w:t>
      </w:r>
      <w:r w:rsidR="005A071F" w:rsidRPr="005A071F">
        <w:rPr>
          <w:rFonts w:ascii="Palatino Linotype" w:hAnsi="Palatino Linotype"/>
          <w:sz w:val="24"/>
          <w:lang w:val="el-GR"/>
        </w:rPr>
        <w:t>/</w:t>
      </w:r>
      <w:proofErr w:type="spellStart"/>
      <w:r w:rsidR="005A071F" w:rsidRPr="005A071F">
        <w:rPr>
          <w:rFonts w:ascii="Palatino Linotype" w:hAnsi="Palatino Linotype"/>
          <w:sz w:val="24"/>
          <w:lang w:val="el-GR"/>
        </w:rPr>
        <w:t>κὸ</w:t>
      </w:r>
      <w:proofErr w:type="spellEnd"/>
      <w:r w:rsidR="005A071F" w:rsidRPr="005A071F">
        <w:rPr>
          <w:rFonts w:ascii="Palatino Linotype" w:hAnsi="Palatino Linotype"/>
          <w:sz w:val="24"/>
          <w:lang w:val="el-GR"/>
        </w:rPr>
        <w:t xml:space="preserve"> </w:t>
      </w:r>
      <w:r w:rsidR="005A071F">
        <w:rPr>
          <w:rFonts w:ascii="Palatino Linotype" w:hAnsi="Palatino Linotype"/>
          <w:sz w:val="24"/>
          <w:lang w:val="el-GR"/>
        </w:rPr>
        <w:t>Κολλέγιο</w:t>
      </w:r>
      <w:r w:rsidR="005A071F" w:rsidRP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τοῦ</w:t>
      </w:r>
      <w:proofErr w:type="spellEnd"/>
    </w:p>
    <w:p w:rsidR="00A06483" w:rsidRPr="005A071F" w:rsidRDefault="005A071F" w:rsidP="00622912">
      <w:pPr>
        <w:spacing w:line="360" w:lineRule="auto"/>
        <w:ind w:firstLine="720"/>
        <w:jc w:val="both"/>
        <w:rPr>
          <w:rFonts w:ascii="Palatino Linotype" w:hAnsi="Palatino Linotype"/>
          <w:sz w:val="24"/>
          <w:lang w:val="el-GR"/>
        </w:rPr>
      </w:pPr>
      <w:r>
        <w:rPr>
          <w:rFonts w:ascii="Palatino Linotype" w:hAnsi="Palatino Linotype"/>
          <w:sz w:val="24"/>
          <w:lang w:val="el-GR"/>
        </w:rPr>
        <w:t>Λονδίνου</w:t>
      </w:r>
      <w:r w:rsidRPr="005A071F">
        <w:rPr>
          <w:rFonts w:ascii="Palatino Linotype" w:hAnsi="Palatino Linotype"/>
          <w:sz w:val="24"/>
          <w:lang w:val="el-GR"/>
        </w:rPr>
        <w:t xml:space="preserve"> (</w:t>
      </w:r>
      <w:r>
        <w:rPr>
          <w:rFonts w:ascii="Palatino Linotype" w:hAnsi="Palatino Linotype"/>
          <w:sz w:val="24"/>
          <w:lang w:val="en-US"/>
        </w:rPr>
        <w:t>University</w:t>
      </w:r>
      <w:r w:rsidRPr="005A071F">
        <w:rPr>
          <w:rFonts w:ascii="Palatino Linotype" w:hAnsi="Palatino Linotype"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n-US"/>
        </w:rPr>
        <w:t>College</w:t>
      </w:r>
      <w:r w:rsidRPr="005A071F">
        <w:rPr>
          <w:rFonts w:ascii="Palatino Linotype" w:hAnsi="Palatino Linotype"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n-US"/>
        </w:rPr>
        <w:t>London</w:t>
      </w:r>
      <w:r w:rsidRPr="005A071F">
        <w:rPr>
          <w:rFonts w:ascii="Palatino Linotype" w:hAnsi="Palatino Linotype"/>
          <w:sz w:val="24"/>
          <w:lang w:val="el-GR"/>
        </w:rPr>
        <w:t>)</w:t>
      </w:r>
    </w:p>
    <w:p w:rsidR="00622912" w:rsidRDefault="005A071F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F54DEE">
        <w:rPr>
          <w:rFonts w:ascii="Palatino Linotype" w:hAnsi="Palatino Linotype"/>
          <w:b/>
          <w:sz w:val="24"/>
          <w:lang w:val="el-GR"/>
        </w:rPr>
        <w:t>1991-1992</w:t>
      </w:r>
      <w:r w:rsidRPr="005A071F">
        <w:rPr>
          <w:rFonts w:ascii="Palatino Linotype" w:hAnsi="Palatino Linotype"/>
          <w:sz w:val="24"/>
          <w:lang w:val="el-GR"/>
        </w:rPr>
        <w:t>: Δ</w:t>
      </w:r>
      <w:r>
        <w:rPr>
          <w:rFonts w:ascii="Palatino Linotype" w:hAnsi="Palatino Linotype"/>
          <w:sz w:val="24"/>
          <w:lang w:val="el-GR"/>
        </w:rPr>
        <w:t>ίπλωμα</w:t>
      </w:r>
      <w:r w:rsidRPr="005A071F">
        <w:rPr>
          <w:rFonts w:ascii="Palatino Linotype" w:hAnsi="Palatino Linotype"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l-GR"/>
        </w:rPr>
        <w:t>Δημοσιογραφίας</w:t>
      </w:r>
      <w:r w:rsidRPr="005A071F">
        <w:rPr>
          <w:rFonts w:ascii="Palatino Linotype" w:hAnsi="Palatino Linotype"/>
          <w:sz w:val="24"/>
          <w:lang w:val="el-GR"/>
        </w:rPr>
        <w:t xml:space="preserve"> </w:t>
      </w:r>
      <w:r w:rsidR="00A06483" w:rsidRPr="005A071F">
        <w:rPr>
          <w:rFonts w:ascii="Palatino Linotype" w:hAnsi="Palatino Linotype"/>
          <w:sz w:val="24"/>
          <w:lang w:val="el-GR"/>
        </w:rPr>
        <w:t>(</w:t>
      </w:r>
      <w:proofErr w:type="spellStart"/>
      <w:r w:rsidRPr="005A071F">
        <w:rPr>
          <w:rFonts w:ascii="Palatino Linotype" w:hAnsi="Palatino Linotype"/>
          <w:sz w:val="24"/>
          <w:lang w:val="el-GR"/>
        </w:rPr>
        <w:t>Ἐ</w:t>
      </w:r>
      <w:r>
        <w:rPr>
          <w:rFonts w:ascii="Palatino Linotype" w:hAnsi="Palatino Linotype"/>
          <w:sz w:val="24"/>
          <w:lang w:val="el-GR"/>
        </w:rPr>
        <w:t>ργαστῆρι</w:t>
      </w:r>
      <w:proofErr w:type="spellEnd"/>
      <w:r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Ἐπαγγελματικῆ</w:t>
      </w:r>
      <w:r w:rsidR="00622912">
        <w:rPr>
          <w:rFonts w:ascii="Palatino Linotype" w:hAnsi="Palatino Linotype"/>
          <w:sz w:val="24"/>
          <w:lang w:val="el-GR"/>
        </w:rPr>
        <w:t>ς</w:t>
      </w:r>
      <w:proofErr w:type="spellEnd"/>
    </w:p>
    <w:p w:rsidR="00A06483" w:rsidRPr="005A071F" w:rsidRDefault="005A071F" w:rsidP="00622912">
      <w:pPr>
        <w:spacing w:line="360" w:lineRule="auto"/>
        <w:ind w:firstLine="720"/>
        <w:jc w:val="both"/>
        <w:rPr>
          <w:rFonts w:ascii="Palatino Linotype" w:hAnsi="Palatino Linotype"/>
          <w:sz w:val="24"/>
          <w:lang w:val="el-GR"/>
        </w:rPr>
      </w:pPr>
      <w:r>
        <w:rPr>
          <w:rFonts w:ascii="Palatino Linotype" w:hAnsi="Palatino Linotype"/>
          <w:sz w:val="24"/>
          <w:lang w:val="el-GR"/>
        </w:rPr>
        <w:t>Δημοσιογραφίας)</w:t>
      </w:r>
    </w:p>
    <w:p w:rsidR="00A06483" w:rsidRPr="005A071F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F54DEE">
        <w:rPr>
          <w:rFonts w:ascii="Palatino Linotype" w:hAnsi="Palatino Linotype"/>
          <w:b/>
          <w:sz w:val="24"/>
          <w:lang w:val="el-GR"/>
        </w:rPr>
        <w:t>1987-1991</w:t>
      </w:r>
      <w:r w:rsidRPr="005A071F">
        <w:rPr>
          <w:rFonts w:ascii="Palatino Linotype" w:hAnsi="Palatino Linotype"/>
          <w:sz w:val="24"/>
          <w:lang w:val="el-GR"/>
        </w:rPr>
        <w:t xml:space="preserve">: </w:t>
      </w:r>
      <w:r w:rsidR="005A071F">
        <w:rPr>
          <w:rFonts w:ascii="Palatino Linotype" w:hAnsi="Palatino Linotype"/>
          <w:sz w:val="24"/>
          <w:lang w:val="el-GR"/>
        </w:rPr>
        <w:t>Πτυχίο</w:t>
      </w:r>
      <w:r w:rsidR="005A071F" w:rsidRP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Κλασσικῆς</w:t>
      </w:r>
      <w:proofErr w:type="spellEnd"/>
      <w:r w:rsidR="005A071F" w:rsidRPr="005A071F">
        <w:rPr>
          <w:rFonts w:ascii="Palatino Linotype" w:hAnsi="Palatino Linotype"/>
          <w:sz w:val="24"/>
          <w:lang w:val="el-GR"/>
        </w:rPr>
        <w:t xml:space="preserve"> </w:t>
      </w:r>
      <w:r w:rsidR="005A071F">
        <w:rPr>
          <w:rFonts w:ascii="Palatino Linotype" w:hAnsi="Palatino Linotype"/>
          <w:sz w:val="24"/>
          <w:lang w:val="el-GR"/>
        </w:rPr>
        <w:t>Φιλολογίας</w:t>
      </w:r>
      <w:r w:rsidR="005A071F" w:rsidRPr="005A071F">
        <w:rPr>
          <w:rFonts w:ascii="Palatino Linotype" w:hAnsi="Palatino Linotype"/>
          <w:sz w:val="24"/>
          <w:lang w:val="el-GR"/>
        </w:rPr>
        <w:t xml:space="preserve"> (Παν/</w:t>
      </w:r>
      <w:proofErr w:type="spellStart"/>
      <w:r w:rsidR="005A071F" w:rsidRPr="005A071F">
        <w:rPr>
          <w:rFonts w:ascii="Palatino Linotype" w:hAnsi="Palatino Linotype"/>
          <w:sz w:val="24"/>
          <w:lang w:val="el-GR"/>
        </w:rPr>
        <w:t>μιο</w:t>
      </w:r>
      <w:proofErr w:type="spellEnd"/>
      <w:r w:rsidR="005A071F" w:rsidRPr="005A071F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5A071F">
        <w:rPr>
          <w:rFonts w:ascii="Palatino Linotype" w:hAnsi="Palatino Linotype"/>
          <w:sz w:val="24"/>
          <w:lang w:val="el-GR"/>
        </w:rPr>
        <w:t>Ἀθηνῶν</w:t>
      </w:r>
      <w:proofErr w:type="spellEnd"/>
      <w:r w:rsidRPr="005A071F">
        <w:rPr>
          <w:rFonts w:ascii="Palatino Linotype" w:hAnsi="Palatino Linotype"/>
          <w:sz w:val="24"/>
          <w:lang w:val="el-GR"/>
        </w:rPr>
        <w:t>): 8.90 (</w:t>
      </w:r>
      <w:proofErr w:type="spellStart"/>
      <w:r w:rsidR="005A071F">
        <w:rPr>
          <w:rFonts w:ascii="Palatino Linotype" w:hAnsi="Palatino Linotype"/>
          <w:sz w:val="24"/>
          <w:lang w:val="el-GR"/>
        </w:rPr>
        <w:t>Ἄριστα</w:t>
      </w:r>
      <w:proofErr w:type="spellEnd"/>
      <w:r w:rsidR="005A071F">
        <w:rPr>
          <w:rFonts w:ascii="Palatino Linotype" w:hAnsi="Palatino Linotype"/>
          <w:sz w:val="24"/>
          <w:lang w:val="el-GR"/>
        </w:rPr>
        <w:t>)</w:t>
      </w:r>
    </w:p>
    <w:p w:rsidR="00A06483" w:rsidRPr="005A071F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</w:p>
    <w:p w:rsidR="00A06483" w:rsidRPr="004E120E" w:rsidRDefault="00F54DEE" w:rsidP="00A06483">
      <w:pPr>
        <w:pStyle w:val="2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ΥΠΟΤΡΟΦΙΕΣ</w:t>
      </w:r>
    </w:p>
    <w:p w:rsidR="00A06483" w:rsidRPr="004E120E" w:rsidRDefault="00A06483" w:rsidP="00A06483">
      <w:pPr>
        <w:rPr>
          <w:rFonts w:ascii="Palatino Linotype" w:hAnsi="Palatino Linotype"/>
          <w:lang w:val="el-GR"/>
        </w:rPr>
      </w:pPr>
    </w:p>
    <w:p w:rsidR="00A06483" w:rsidRPr="004E120E" w:rsidRDefault="00A06483" w:rsidP="00A06483">
      <w:pPr>
        <w:pStyle w:val="a5"/>
        <w:rPr>
          <w:rFonts w:ascii="Palatino Linotype" w:hAnsi="Palatino Linotype"/>
          <w:lang w:val="el-GR"/>
        </w:rPr>
      </w:pPr>
      <w:r w:rsidRPr="004E120E">
        <w:rPr>
          <w:rFonts w:ascii="Palatino Linotype" w:hAnsi="Palatino Linotype"/>
          <w:b/>
          <w:lang w:val="el-GR"/>
        </w:rPr>
        <w:t>2002-2003</w:t>
      </w:r>
      <w:r w:rsidRPr="004E120E">
        <w:rPr>
          <w:rFonts w:ascii="Palatino Linotype" w:hAnsi="Palatino Linotype"/>
          <w:lang w:val="el-GR"/>
        </w:rPr>
        <w:t xml:space="preserve">: </w:t>
      </w:r>
      <w:proofErr w:type="spellStart"/>
      <w:r w:rsidR="00AA4CDA" w:rsidRPr="004E120E">
        <w:rPr>
          <w:rFonts w:ascii="Palatino Linotype" w:hAnsi="Palatino Linotype"/>
          <w:lang w:val="el-GR"/>
        </w:rPr>
        <w:t>Ὑ</w:t>
      </w:r>
      <w:r w:rsidR="00AA4CDA">
        <w:rPr>
          <w:rFonts w:ascii="Palatino Linotype" w:hAnsi="Palatino Linotype"/>
          <w:lang w:val="el-GR"/>
        </w:rPr>
        <w:t>ποτροφία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>
        <w:rPr>
          <w:rFonts w:ascii="Palatino Linotype" w:hAnsi="Palatino Linotype"/>
          <w:lang w:val="el-GR"/>
        </w:rPr>
        <w:t>τοῦ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r w:rsidR="00AA4CDA">
        <w:rPr>
          <w:rFonts w:ascii="Palatino Linotype" w:hAnsi="Palatino Linotype"/>
        </w:rPr>
        <w:t>I</w:t>
      </w:r>
      <w:r w:rsidR="00AA4CDA" w:rsidRPr="004E120E">
        <w:rPr>
          <w:rFonts w:ascii="Palatino Linotype" w:hAnsi="Palatino Linotype"/>
          <w:lang w:val="el-GR"/>
        </w:rPr>
        <w:t>.</w:t>
      </w:r>
      <w:r w:rsidR="00AA4CDA">
        <w:rPr>
          <w:rFonts w:ascii="Palatino Linotype" w:hAnsi="Palatino Linotype"/>
        </w:rPr>
        <w:t>K</w:t>
      </w:r>
      <w:r w:rsidR="00AA4CDA" w:rsidRPr="004E120E">
        <w:rPr>
          <w:rFonts w:ascii="Palatino Linotype" w:hAnsi="Palatino Linotype"/>
          <w:lang w:val="el-GR"/>
        </w:rPr>
        <w:t>.</w:t>
      </w:r>
      <w:r w:rsidR="00AA4CDA">
        <w:rPr>
          <w:rFonts w:ascii="Palatino Linotype" w:hAnsi="Palatino Linotype"/>
        </w:rPr>
        <w:t>Y</w:t>
      </w:r>
      <w:r w:rsidR="00AA4CDA" w:rsidRPr="004E120E">
        <w:rPr>
          <w:rFonts w:ascii="Palatino Linotype" w:hAnsi="Palatino Linotype"/>
          <w:lang w:val="el-GR"/>
        </w:rPr>
        <w:t xml:space="preserve">. </w:t>
      </w:r>
      <w:proofErr w:type="spellStart"/>
      <w:r w:rsidR="00AA4CDA" w:rsidRPr="004E120E">
        <w:rPr>
          <w:rFonts w:ascii="Palatino Linotype" w:hAnsi="Palatino Linotype"/>
          <w:lang w:val="el-GR"/>
        </w:rPr>
        <w:t>γιὰ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>
        <w:rPr>
          <w:rFonts w:ascii="Palatino Linotype" w:hAnsi="Palatino Linotype"/>
          <w:lang w:val="el-GR"/>
        </w:rPr>
        <w:t>τὴν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r w:rsidR="00AA4CDA">
        <w:rPr>
          <w:rFonts w:ascii="Palatino Linotype" w:hAnsi="Palatino Linotype"/>
          <w:lang w:val="el-GR"/>
        </w:rPr>
        <w:t>μεταδιδακτορική</w:t>
      </w:r>
      <w:r w:rsidR="00AA4CDA" w:rsidRPr="004E120E">
        <w:rPr>
          <w:rFonts w:ascii="Palatino Linotype" w:hAnsi="Palatino Linotype"/>
          <w:lang w:val="el-GR"/>
        </w:rPr>
        <w:t xml:space="preserve"> </w:t>
      </w:r>
      <w:r w:rsidR="00AA4CDA">
        <w:rPr>
          <w:rFonts w:ascii="Palatino Linotype" w:hAnsi="Palatino Linotype"/>
          <w:lang w:val="el-GR"/>
        </w:rPr>
        <w:t>μου</w:t>
      </w:r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 w:rsidRPr="004E120E">
        <w:rPr>
          <w:rFonts w:ascii="Palatino Linotype" w:hAnsi="Palatino Linotype"/>
          <w:lang w:val="el-GR"/>
        </w:rPr>
        <w:t>ἔ</w:t>
      </w:r>
      <w:r w:rsidR="00AA4CDA">
        <w:rPr>
          <w:rFonts w:ascii="Palatino Linotype" w:hAnsi="Palatino Linotype"/>
          <w:lang w:val="el-GR"/>
        </w:rPr>
        <w:t>ρευνα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 w:rsidRPr="004E120E">
        <w:rPr>
          <w:rFonts w:ascii="Palatino Linotype" w:hAnsi="Palatino Linotype"/>
          <w:lang w:val="el-GR"/>
        </w:rPr>
        <w:t>ὑ</w:t>
      </w:r>
      <w:r w:rsidR="00AA4CDA">
        <w:rPr>
          <w:rFonts w:ascii="Palatino Linotype" w:hAnsi="Palatino Linotype"/>
          <w:lang w:val="el-GR"/>
        </w:rPr>
        <w:t>π</w:t>
      </w:r>
      <w:r w:rsidR="00AA4CDA" w:rsidRPr="004E120E">
        <w:rPr>
          <w:rFonts w:ascii="Palatino Linotype" w:hAnsi="Palatino Linotype"/>
          <w:lang w:val="el-GR"/>
        </w:rPr>
        <w:t>ὸ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>
        <w:rPr>
          <w:rFonts w:ascii="Palatino Linotype" w:hAnsi="Palatino Linotype"/>
          <w:lang w:val="el-GR"/>
        </w:rPr>
        <w:t>τ</w:t>
      </w:r>
      <w:r w:rsidR="00AA4CDA" w:rsidRPr="004E120E">
        <w:rPr>
          <w:rFonts w:ascii="Palatino Linotype" w:hAnsi="Palatino Linotype"/>
          <w:lang w:val="el-GR"/>
        </w:rPr>
        <w:t>ὸ</w:t>
      </w:r>
      <w:r w:rsidR="00AA4CDA">
        <w:rPr>
          <w:rFonts w:ascii="Palatino Linotype" w:hAnsi="Palatino Linotype"/>
          <w:lang w:val="el-GR"/>
        </w:rPr>
        <w:t>ν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>
        <w:rPr>
          <w:rFonts w:ascii="Palatino Linotype" w:hAnsi="Palatino Linotype"/>
          <w:lang w:val="el-GR"/>
        </w:rPr>
        <w:t>γενικὸ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r w:rsidR="00AA4CDA">
        <w:rPr>
          <w:rFonts w:ascii="Palatino Linotype" w:hAnsi="Palatino Linotype"/>
          <w:lang w:val="el-GR"/>
        </w:rPr>
        <w:t>τίτλο</w:t>
      </w:r>
      <w:r w:rsidR="00AA4CDA" w:rsidRPr="004E120E">
        <w:rPr>
          <w:rFonts w:ascii="Palatino Linotype" w:hAnsi="Palatino Linotype"/>
          <w:lang w:val="el-GR"/>
        </w:rPr>
        <w:t xml:space="preserve"> «</w:t>
      </w:r>
      <w:proofErr w:type="spellStart"/>
      <w:r w:rsidR="00AA4CDA">
        <w:rPr>
          <w:rFonts w:ascii="Palatino Linotype" w:hAnsi="Palatino Linotype"/>
          <w:lang w:val="el-GR"/>
        </w:rPr>
        <w:t>Τὸ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 w:rsidRPr="004E120E">
        <w:rPr>
          <w:rFonts w:ascii="Palatino Linotype" w:hAnsi="Palatino Linotype"/>
          <w:lang w:val="el-GR"/>
        </w:rPr>
        <w:t>Ἀ</w:t>
      </w:r>
      <w:r w:rsidR="00AA4CDA">
        <w:rPr>
          <w:rFonts w:ascii="Palatino Linotype" w:hAnsi="Palatino Linotype"/>
          <w:lang w:val="el-GR"/>
        </w:rPr>
        <w:t>ρχαιοελληνικ</w:t>
      </w:r>
      <w:r w:rsidR="00AA4CDA" w:rsidRPr="004E120E">
        <w:rPr>
          <w:rFonts w:ascii="Palatino Linotype" w:hAnsi="Palatino Linotype"/>
          <w:lang w:val="el-GR"/>
        </w:rPr>
        <w:t>ὸ</w:t>
      </w:r>
      <w:proofErr w:type="spellEnd"/>
      <w:r w:rsidR="00AA4CDA" w:rsidRPr="004E120E">
        <w:rPr>
          <w:rFonts w:ascii="Palatino Linotype" w:hAnsi="Palatino Linotype"/>
          <w:lang w:val="el-GR"/>
        </w:rPr>
        <w:t xml:space="preserve"> </w:t>
      </w:r>
      <w:proofErr w:type="spellStart"/>
      <w:r w:rsidR="00AA4CDA">
        <w:rPr>
          <w:rFonts w:ascii="Palatino Linotype" w:hAnsi="Palatino Linotype"/>
          <w:lang w:val="el-GR"/>
        </w:rPr>
        <w:t>Παρακλαυσίθυρο</w:t>
      </w:r>
      <w:proofErr w:type="spellEnd"/>
      <w:r w:rsidR="00AA4CDA" w:rsidRPr="004E120E">
        <w:rPr>
          <w:rFonts w:ascii="Palatino Linotype" w:hAnsi="Palatino Linotype"/>
          <w:lang w:val="el-GR"/>
        </w:rPr>
        <w:t>»</w:t>
      </w:r>
    </w:p>
    <w:p w:rsidR="00A06483" w:rsidRPr="001249F1" w:rsidRDefault="00A06483" w:rsidP="00A06483">
      <w:pPr>
        <w:spacing w:line="360" w:lineRule="auto"/>
        <w:ind w:left="567" w:hanging="567"/>
        <w:jc w:val="both"/>
        <w:rPr>
          <w:rFonts w:ascii="Palatino Linotype" w:hAnsi="Palatino Linotype"/>
          <w:sz w:val="24"/>
          <w:szCs w:val="24"/>
          <w:lang w:val="el-GR"/>
        </w:rPr>
      </w:pPr>
      <w:r w:rsidRPr="004E120E">
        <w:rPr>
          <w:rFonts w:ascii="Palatino Linotype" w:hAnsi="Palatino Linotype"/>
          <w:b/>
          <w:sz w:val="24"/>
          <w:szCs w:val="24"/>
          <w:lang w:val="el-GR"/>
        </w:rPr>
        <w:t>1997-2001</w:t>
      </w:r>
      <w:r w:rsidR="00334C02" w:rsidRPr="004E120E">
        <w:rPr>
          <w:rFonts w:ascii="Palatino Linotype" w:hAnsi="Palatino Linotype"/>
          <w:sz w:val="24"/>
          <w:szCs w:val="24"/>
          <w:lang w:val="el-GR"/>
        </w:rPr>
        <w:t>:</w:t>
      </w:r>
      <w:r w:rsidR="001249F1" w:rsidRPr="004E120E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4E120E">
        <w:rPr>
          <w:rFonts w:ascii="Palatino Linotype" w:hAnsi="Palatino Linotype"/>
          <w:sz w:val="24"/>
          <w:szCs w:val="24"/>
          <w:lang w:val="el-GR"/>
        </w:rPr>
        <w:t>Ὑ</w:t>
      </w:r>
      <w:r w:rsidR="001249F1" w:rsidRPr="001249F1">
        <w:rPr>
          <w:rFonts w:ascii="Palatino Linotype" w:hAnsi="Palatino Linotype"/>
          <w:sz w:val="24"/>
          <w:szCs w:val="24"/>
          <w:lang w:val="el-GR"/>
        </w:rPr>
        <w:t>ποτροφία</w:t>
      </w:r>
      <w:proofErr w:type="spellEnd"/>
      <w:r w:rsidR="001249F1" w:rsidRPr="004E120E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="001249F1" w:rsidRPr="004E120E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1249F1" w:rsidRPr="001249F1">
        <w:rPr>
          <w:rFonts w:ascii="Palatino Linotype" w:hAnsi="Palatino Linotype"/>
          <w:sz w:val="24"/>
          <w:szCs w:val="24"/>
        </w:rPr>
        <w:t>I</w:t>
      </w:r>
      <w:r w:rsidR="001249F1" w:rsidRPr="004E120E">
        <w:rPr>
          <w:rFonts w:ascii="Palatino Linotype" w:hAnsi="Palatino Linotype"/>
          <w:sz w:val="24"/>
          <w:szCs w:val="24"/>
          <w:lang w:val="el-GR"/>
        </w:rPr>
        <w:t>.</w:t>
      </w:r>
      <w:r w:rsidR="001249F1" w:rsidRPr="001249F1">
        <w:rPr>
          <w:rFonts w:ascii="Palatino Linotype" w:hAnsi="Palatino Linotype"/>
          <w:sz w:val="24"/>
          <w:szCs w:val="24"/>
        </w:rPr>
        <w:t>K</w:t>
      </w:r>
      <w:r w:rsidR="001249F1" w:rsidRPr="004E120E">
        <w:rPr>
          <w:rFonts w:ascii="Palatino Linotype" w:hAnsi="Palatino Linotype"/>
          <w:sz w:val="24"/>
          <w:szCs w:val="24"/>
          <w:lang w:val="el-GR"/>
        </w:rPr>
        <w:t>.</w:t>
      </w:r>
      <w:r w:rsidR="001249F1" w:rsidRPr="001249F1">
        <w:rPr>
          <w:rFonts w:ascii="Palatino Linotype" w:hAnsi="Palatino Linotype"/>
          <w:sz w:val="24"/>
          <w:szCs w:val="24"/>
        </w:rPr>
        <w:t>Y</w:t>
      </w:r>
      <w:r w:rsidR="001249F1" w:rsidRPr="004E120E">
        <w:rPr>
          <w:rFonts w:ascii="Palatino Linotype" w:hAnsi="Palatino Linotype"/>
          <w:sz w:val="24"/>
          <w:szCs w:val="24"/>
          <w:lang w:val="el-GR"/>
        </w:rPr>
        <w:t xml:space="preserve">. 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γιὰ</w:t>
      </w:r>
      <w:proofErr w:type="spellEnd"/>
      <w:r w:rsid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τὶς</w:t>
      </w:r>
      <w:proofErr w:type="spellEnd"/>
      <w:r w:rsid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διδακτορικὲς</w:t>
      </w:r>
      <w:proofErr w:type="spellEnd"/>
      <w:r w:rsidR="001249F1">
        <w:rPr>
          <w:rFonts w:ascii="Palatino Linotype" w:hAnsi="Palatino Linotype"/>
          <w:sz w:val="24"/>
          <w:szCs w:val="24"/>
          <w:lang w:val="el-GR"/>
        </w:rPr>
        <w:t xml:space="preserve"> σπουδές μου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στὸ</w:t>
      </w:r>
      <w:proofErr w:type="spellEnd"/>
      <w:r w:rsid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Καῖμπριτζ</w:t>
      </w:r>
      <w:proofErr w:type="spellEnd"/>
    </w:p>
    <w:p w:rsidR="001249F1" w:rsidRPr="001249F1" w:rsidRDefault="00A06483" w:rsidP="001249F1">
      <w:pPr>
        <w:spacing w:line="360" w:lineRule="auto"/>
        <w:ind w:left="567" w:hanging="567"/>
        <w:jc w:val="both"/>
        <w:rPr>
          <w:rFonts w:ascii="Palatino Linotype" w:hAnsi="Palatino Linotype"/>
          <w:sz w:val="24"/>
          <w:szCs w:val="24"/>
          <w:lang w:val="el-GR"/>
        </w:rPr>
      </w:pPr>
      <w:r w:rsidRPr="00334C02">
        <w:rPr>
          <w:rFonts w:ascii="Palatino Linotype" w:hAnsi="Palatino Linotype"/>
          <w:b/>
          <w:sz w:val="24"/>
          <w:szCs w:val="24"/>
          <w:lang w:val="el-GR"/>
        </w:rPr>
        <w:t>1992-1993</w:t>
      </w:r>
      <w:r w:rsidR="00334C02">
        <w:rPr>
          <w:rFonts w:ascii="Palatino Linotype" w:hAnsi="Palatino Linotype"/>
          <w:b/>
          <w:sz w:val="24"/>
          <w:szCs w:val="24"/>
          <w:lang w:val="el-GR"/>
        </w:rPr>
        <w:t>:</w:t>
      </w:r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Ὑποτροφία</w:t>
      </w:r>
      <w:proofErr w:type="spellEnd"/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Ἱδρύματος</w:t>
      </w:r>
      <w:proofErr w:type="spellEnd"/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Λίλιαν</w:t>
      </w:r>
      <w:proofErr w:type="spellEnd"/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Βουδούρη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γιὰ</w:t>
      </w:r>
      <w:proofErr w:type="spellEnd"/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τὶ</w:t>
      </w:r>
      <w:r w:rsidR="001249F1">
        <w:rPr>
          <w:rFonts w:ascii="Palatino Linotype" w:hAnsi="Palatino Linotype"/>
          <w:sz w:val="24"/>
          <w:szCs w:val="24"/>
          <w:lang w:val="el-GR"/>
        </w:rPr>
        <w:t>ς</w:t>
      </w:r>
      <w:proofErr w:type="spellEnd"/>
      <w:r w:rsid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μεταπτυχια</w:t>
      </w:r>
      <w:r w:rsidR="001249F1" w:rsidRPr="001249F1">
        <w:rPr>
          <w:rFonts w:ascii="Palatino Linotype" w:hAnsi="Palatino Linotype"/>
          <w:sz w:val="24"/>
          <w:szCs w:val="24"/>
          <w:lang w:val="el-GR"/>
        </w:rPr>
        <w:t>κὲς</w:t>
      </w:r>
      <w:proofErr w:type="spellEnd"/>
      <w:r w:rsidR="001249F1" w:rsidRPr="001249F1">
        <w:rPr>
          <w:rFonts w:ascii="Palatino Linotype" w:hAnsi="Palatino Linotype"/>
          <w:sz w:val="24"/>
          <w:szCs w:val="24"/>
          <w:lang w:val="el-GR"/>
        </w:rPr>
        <w:t xml:space="preserve"> σπουδές μου </w:t>
      </w:r>
      <w:proofErr w:type="spellStart"/>
      <w:r w:rsidR="001249F1" w:rsidRPr="001249F1">
        <w:rPr>
          <w:rFonts w:ascii="Palatino Linotype" w:hAnsi="Palatino Linotype"/>
          <w:sz w:val="24"/>
          <w:szCs w:val="24"/>
          <w:lang w:val="el-GR"/>
        </w:rPr>
        <w:t>στὸ</w:t>
      </w:r>
      <w:proofErr w:type="spellEnd"/>
      <w:r w:rsidR="001249F1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1249F1">
        <w:rPr>
          <w:rFonts w:ascii="Palatino Linotype" w:hAnsi="Palatino Linotype"/>
          <w:sz w:val="24"/>
          <w:szCs w:val="24"/>
          <w:lang w:val="el-GR"/>
        </w:rPr>
        <w:t>Λονδ</w:t>
      </w:r>
      <w:r w:rsidR="001249F1" w:rsidRPr="001249F1">
        <w:rPr>
          <w:rFonts w:ascii="Palatino Linotype" w:hAnsi="Palatino Linotype"/>
          <w:sz w:val="24"/>
          <w:szCs w:val="24"/>
          <w:lang w:val="el-GR"/>
        </w:rPr>
        <w:t>ῖ</w:t>
      </w:r>
      <w:r w:rsidR="001249F1">
        <w:rPr>
          <w:rFonts w:ascii="Palatino Linotype" w:hAnsi="Palatino Linotype"/>
          <w:sz w:val="24"/>
          <w:szCs w:val="24"/>
          <w:lang w:val="el-GR"/>
        </w:rPr>
        <w:t>νο</w:t>
      </w:r>
      <w:proofErr w:type="spellEnd"/>
    </w:p>
    <w:p w:rsidR="00A06483" w:rsidRPr="001249F1" w:rsidRDefault="00A06483" w:rsidP="00A06483">
      <w:pPr>
        <w:pStyle w:val="2"/>
        <w:rPr>
          <w:rFonts w:ascii="Palatino Linotype" w:hAnsi="Palatino Linotype"/>
          <w:lang w:val="el-GR"/>
        </w:rPr>
      </w:pPr>
    </w:p>
    <w:p w:rsidR="00A06483" w:rsidRPr="001249F1" w:rsidRDefault="001249F1" w:rsidP="00A06483">
      <w:pPr>
        <w:pStyle w:val="2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ΔΗΜΟΣΙΕΥΣΕΙΣ</w:t>
      </w:r>
    </w:p>
    <w:p w:rsidR="00A06483" w:rsidRPr="001249F1" w:rsidRDefault="00A06483" w:rsidP="00A06483">
      <w:pPr>
        <w:rPr>
          <w:rFonts w:ascii="Palatino Linotype" w:hAnsi="Palatino Linotype"/>
          <w:lang w:val="el-GR"/>
        </w:rPr>
      </w:pPr>
    </w:p>
    <w:p w:rsidR="00A06483" w:rsidRPr="001249F1" w:rsidRDefault="001249F1" w:rsidP="00A06483">
      <w:pPr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>ΒΙΒΛΙΑ</w:t>
      </w:r>
    </w:p>
    <w:p w:rsidR="00A06483" w:rsidRPr="001249F1" w:rsidRDefault="00A06483" w:rsidP="001249F1">
      <w:pPr>
        <w:spacing w:line="360" w:lineRule="auto"/>
        <w:rPr>
          <w:rFonts w:ascii="Palatino Linotype" w:hAnsi="Palatino Linotype"/>
          <w:lang w:val="el-GR"/>
        </w:rPr>
      </w:pPr>
    </w:p>
    <w:p w:rsidR="001249F1" w:rsidRPr="001249F1" w:rsidRDefault="001249F1" w:rsidP="001249F1">
      <w:p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Τὸ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Πλατωνικὸ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Δρᾶμα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καὶ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ἡ Διαδρομή του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στὴν</w:t>
      </w:r>
      <w:proofErr w:type="spellEnd"/>
      <w:r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Ἀρχαιότητα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Opportuna</w:t>
      </w:r>
      <w:proofErr w:type="spellEnd"/>
      <w:r w:rsidRPr="001249F1">
        <w:rPr>
          <w:rFonts w:ascii="Palatino Linotype" w:hAnsi="Palatino Linotype"/>
          <w:sz w:val="24"/>
          <w:szCs w:val="24"/>
          <w:lang w:val="el-GR"/>
        </w:rPr>
        <w:t>,</w:t>
      </w:r>
    </w:p>
    <w:p w:rsidR="001249F1" w:rsidRDefault="001249F1" w:rsidP="001249F1">
      <w:pPr>
        <w:spacing w:line="360" w:lineRule="auto"/>
        <w:ind w:firstLine="720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Πάτρ</w:t>
      </w:r>
      <w:r w:rsidR="00333922">
        <w:rPr>
          <w:rFonts w:ascii="Palatino Linotype" w:hAnsi="Palatino Linotype"/>
          <w:sz w:val="24"/>
          <w:szCs w:val="24"/>
          <w:lang w:val="el-GR"/>
        </w:rPr>
        <w:t>α 2014</w:t>
      </w:r>
    </w:p>
    <w:p w:rsidR="00374F88" w:rsidRPr="00374F88" w:rsidRDefault="00374F88" w:rsidP="00374F88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Αἰνείου</w:t>
      </w:r>
      <w:proofErr w:type="spellEnd"/>
      <w:r w:rsidRPr="00334C02">
        <w:rPr>
          <w:rFonts w:ascii="Palatino Linotype" w:hAnsi="Palatino Linotype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  <w:lang w:val="el-GR"/>
        </w:rPr>
        <w:t>Γαζαίου</w:t>
      </w:r>
      <w:proofErr w:type="spellEnd"/>
      <w:r w:rsidRPr="00334C02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Θεόφραστος</w:t>
      </w:r>
      <w:r w:rsidRPr="00334C02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Ἔννοια</w:t>
      </w:r>
      <w:proofErr w:type="spellEnd"/>
      <w:r w:rsidRPr="00374F88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Ἀθήνα</w:t>
      </w:r>
      <w:proofErr w:type="spellEnd"/>
      <w:r w:rsidRPr="00334C02">
        <w:rPr>
          <w:rFonts w:ascii="Palatino Linotype" w:hAnsi="Palatino Linotype"/>
          <w:sz w:val="24"/>
          <w:szCs w:val="24"/>
          <w:lang w:val="en-US"/>
        </w:rPr>
        <w:t xml:space="preserve"> 2013</w:t>
      </w:r>
    </w:p>
    <w:p w:rsidR="001249F1" w:rsidRPr="001249F1" w:rsidRDefault="00A06483" w:rsidP="001249F1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i/>
          <w:sz w:val="24"/>
          <w:szCs w:val="24"/>
          <w:lang w:val="en-US"/>
        </w:rPr>
        <w:t>Platonic Drama and its Ancient Reception</w:t>
      </w:r>
      <w:r w:rsidR="001249F1">
        <w:rPr>
          <w:rFonts w:ascii="Palatino Linotype" w:hAnsi="Palatino Linotype"/>
          <w:sz w:val="24"/>
          <w:szCs w:val="24"/>
          <w:lang w:val="en-US"/>
        </w:rPr>
        <w:t xml:space="preserve">. </w:t>
      </w:r>
      <w:r>
        <w:rPr>
          <w:rFonts w:ascii="Palatino Linotype" w:hAnsi="Palatino Linotype"/>
          <w:sz w:val="24"/>
          <w:szCs w:val="24"/>
          <w:lang w:val="en-US"/>
        </w:rPr>
        <w:t>Cambridge University Press</w:t>
      </w:r>
      <w:r w:rsidR="001249F1" w:rsidRPr="001249F1">
        <w:rPr>
          <w:rFonts w:ascii="Palatino Linotype" w:hAnsi="Palatino Linotype"/>
          <w:sz w:val="24"/>
          <w:szCs w:val="24"/>
          <w:lang w:val="en-US"/>
        </w:rPr>
        <w:t>,</w:t>
      </w:r>
    </w:p>
    <w:p w:rsidR="00A06483" w:rsidRDefault="001249F1" w:rsidP="001249F1">
      <w:pPr>
        <w:spacing w:line="360" w:lineRule="auto"/>
        <w:ind w:firstLine="72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Cambridge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 2012</w:t>
      </w:r>
    </w:p>
    <w:p w:rsidR="00A06483" w:rsidRDefault="00A06483" w:rsidP="00A06483">
      <w:pPr>
        <w:rPr>
          <w:rFonts w:ascii="Palatino Linotype" w:hAnsi="Palatino Linotype"/>
          <w:sz w:val="24"/>
          <w:szCs w:val="24"/>
          <w:lang w:val="en-US"/>
        </w:rPr>
      </w:pPr>
    </w:p>
    <w:p w:rsidR="00A06483" w:rsidRDefault="00A06483" w:rsidP="00A06483">
      <w:pPr>
        <w:rPr>
          <w:rFonts w:ascii="Palatino Linotype" w:hAnsi="Palatino Linotype"/>
          <w:sz w:val="22"/>
          <w:szCs w:val="22"/>
          <w:lang w:val="en-US"/>
        </w:rPr>
      </w:pPr>
    </w:p>
    <w:p w:rsidR="00A06483" w:rsidRDefault="001249F1" w:rsidP="00A06483">
      <w:pPr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>ΑΡΘΡΑ</w:t>
      </w:r>
    </w:p>
    <w:p w:rsidR="00A06483" w:rsidRPr="00984E09" w:rsidRDefault="00A06483" w:rsidP="00A06483">
      <w:pPr>
        <w:rPr>
          <w:rFonts w:ascii="Palatino Linotype" w:hAnsi="Palatino Linotype"/>
          <w:lang w:val="en-US"/>
        </w:rPr>
      </w:pPr>
    </w:p>
    <w:p w:rsidR="00374F88" w:rsidRPr="00374F88" w:rsidRDefault="00374F88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‘Plato and the elusive 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satyr </w:t>
      </w:r>
      <w:r>
        <w:rPr>
          <w:rFonts w:ascii="Palatino Linotype" w:hAnsi="Palatino Linotype"/>
          <w:sz w:val="24"/>
          <w:szCs w:val="24"/>
          <w:lang w:val="en-US"/>
        </w:rPr>
        <w:t xml:space="preserve">(meta)drama’,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στὸ</w:t>
      </w:r>
      <w:proofErr w:type="spellEnd"/>
      <w:r w:rsidRPr="00374F88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Antonopoulos, A.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 P.</w:t>
      </w:r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Christopoulos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, M.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 M.</w:t>
      </w:r>
      <w:r>
        <w:rPr>
          <w:rFonts w:ascii="Palatino Linotype" w:hAnsi="Palatino Linotype"/>
          <w:sz w:val="24"/>
          <w:szCs w:val="24"/>
          <w:lang w:val="en-US"/>
        </w:rPr>
        <w:t xml:space="preserve"> and Harrison, G.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 W. M.</w:t>
      </w:r>
      <w:r>
        <w:rPr>
          <w:rFonts w:ascii="Palatino Linotype" w:hAnsi="Palatino Linotype"/>
          <w:sz w:val="24"/>
          <w:szCs w:val="24"/>
          <w:lang w:val="en-US"/>
        </w:rPr>
        <w:t xml:space="preserve"> (eds.)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33922">
        <w:rPr>
          <w:rFonts w:ascii="Palatino Linotype" w:hAnsi="Palatino Linotype"/>
          <w:i/>
          <w:sz w:val="24"/>
          <w:szCs w:val="24"/>
          <w:lang w:val="en-US"/>
        </w:rPr>
        <w:t>Brill’s Companion to Satyr Drama</w:t>
      </w:r>
      <w:r w:rsidR="00333922">
        <w:rPr>
          <w:rFonts w:ascii="Palatino Linotype" w:hAnsi="Palatino Linotype"/>
          <w:sz w:val="24"/>
          <w:szCs w:val="24"/>
          <w:lang w:val="en-US"/>
        </w:rPr>
        <w:t xml:space="preserve"> (</w:t>
      </w:r>
      <w:proofErr w:type="spellStart"/>
      <w:r w:rsidR="00333922">
        <w:rPr>
          <w:rFonts w:ascii="Palatino Linotype" w:hAnsi="Palatino Linotype"/>
          <w:sz w:val="24"/>
          <w:szCs w:val="24"/>
          <w:lang w:val="el-GR"/>
        </w:rPr>
        <w:t>ὑπὸ</w:t>
      </w:r>
      <w:proofErr w:type="spellEnd"/>
      <w:r w:rsidR="00333922" w:rsidRPr="0033392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33922">
        <w:rPr>
          <w:rFonts w:ascii="Palatino Linotype" w:hAnsi="Palatino Linotype"/>
          <w:sz w:val="24"/>
          <w:szCs w:val="24"/>
          <w:lang w:val="el-GR"/>
        </w:rPr>
        <w:t>δημοσίευση</w:t>
      </w:r>
      <w:r w:rsidR="00333922" w:rsidRPr="00333922">
        <w:rPr>
          <w:rFonts w:ascii="Palatino Linotype" w:hAnsi="Palatino Linotype"/>
          <w:sz w:val="24"/>
          <w:szCs w:val="24"/>
          <w:lang w:val="en-US"/>
        </w:rPr>
        <w:t>)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A06483" w:rsidRPr="00333922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</w:rPr>
        <w:t>‘Dreams, autochthony, and metals: Why does Plato’s ideal city need a foundation myth (</w:t>
      </w:r>
      <w:r w:rsidRPr="00A5338C">
        <w:rPr>
          <w:rFonts w:ascii="Palatino Linotype" w:hAnsi="Palatino Linotype"/>
          <w:i/>
          <w:sz w:val="24"/>
          <w:szCs w:val="24"/>
        </w:rPr>
        <w:t>Rep.</w:t>
      </w:r>
      <w:r w:rsidRPr="00A5338C">
        <w:rPr>
          <w:rFonts w:ascii="Palatino Linotype" w:hAnsi="Palatino Linotype"/>
          <w:sz w:val="24"/>
          <w:szCs w:val="24"/>
        </w:rPr>
        <w:t xml:space="preserve"> III 414b-415d)</w:t>
      </w:r>
      <w:r w:rsidR="006E6232">
        <w:rPr>
          <w:rFonts w:ascii="Palatino Linotype" w:hAnsi="Palatino Linotype"/>
          <w:sz w:val="24"/>
          <w:szCs w:val="24"/>
          <w:lang w:val="en-US"/>
        </w:rPr>
        <w:t>?</w:t>
      </w:r>
      <w:r w:rsidRPr="00A5338C">
        <w:rPr>
          <w:rFonts w:ascii="Palatino Linotype" w:hAnsi="Palatino Linotype"/>
          <w:sz w:val="24"/>
          <w:szCs w:val="24"/>
        </w:rPr>
        <w:t xml:space="preserve">’, </w:t>
      </w:r>
      <w:proofErr w:type="spellStart"/>
      <w:r w:rsidR="006E6232">
        <w:rPr>
          <w:rFonts w:ascii="Palatino Linotype" w:hAnsi="Palatino Linotype"/>
          <w:sz w:val="24"/>
          <w:szCs w:val="24"/>
          <w:lang w:val="el-GR"/>
        </w:rPr>
        <w:t>στὸ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Dialogues on </w:t>
      </w:r>
      <w:proofErr w:type="spellStart"/>
      <w:r>
        <w:rPr>
          <w:rFonts w:ascii="Palatino Linotype" w:hAnsi="Palatino Linotype"/>
          <w:i/>
          <w:sz w:val="24"/>
          <w:szCs w:val="24"/>
        </w:rPr>
        <w:t>Platos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Politeia (Republic)</w:t>
      </w:r>
      <w:r>
        <w:rPr>
          <w:rFonts w:ascii="Palatino Linotype" w:hAnsi="Palatino Linotype"/>
          <w:sz w:val="24"/>
          <w:szCs w:val="24"/>
        </w:rPr>
        <w:t xml:space="preserve">. Eds. N. </w:t>
      </w:r>
      <w:proofErr w:type="spellStart"/>
      <w:r>
        <w:rPr>
          <w:rFonts w:ascii="Palatino Linotype" w:hAnsi="Palatino Linotype"/>
          <w:sz w:val="24"/>
          <w:szCs w:val="24"/>
        </w:rPr>
        <w:t>Notomi</w:t>
      </w:r>
      <w:proofErr w:type="spellEnd"/>
      <w:r>
        <w:rPr>
          <w:rFonts w:ascii="Palatino Linotype" w:hAnsi="Palatino Linotype"/>
          <w:sz w:val="24"/>
          <w:szCs w:val="24"/>
        </w:rPr>
        <w:t xml:space="preserve"> and L. Brisson. Sankt Augustin (2013</w:t>
      </w:r>
      <w:r w:rsidRPr="00A5338C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333922">
        <w:rPr>
          <w:rFonts w:ascii="Palatino Linotype" w:hAnsi="Palatino Linotype"/>
          <w:sz w:val="24"/>
          <w:szCs w:val="24"/>
        </w:rPr>
        <w:t>319-24</w:t>
      </w:r>
    </w:p>
    <w:p w:rsidR="00333922" w:rsidRDefault="00333922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333922">
        <w:rPr>
          <w:rFonts w:ascii="Palatino Linotype" w:hAnsi="Palatino Linotype"/>
          <w:sz w:val="24"/>
          <w:szCs w:val="24"/>
          <w:lang w:val="en-US"/>
        </w:rPr>
        <w:t>‘</w:t>
      </w:r>
      <w:r>
        <w:rPr>
          <w:rFonts w:ascii="Palatino Linotype" w:hAnsi="Palatino Linotype"/>
          <w:sz w:val="24"/>
          <w:szCs w:val="24"/>
          <w:lang w:val="en-US"/>
        </w:rPr>
        <w:t xml:space="preserve">Three hypotheses on the performance of Plato’s dialogues’, </w:t>
      </w:r>
      <w:r>
        <w:rPr>
          <w:rFonts w:ascii="Palatino Linotype" w:hAnsi="Palatino Linotype"/>
          <w:i/>
          <w:sz w:val="24"/>
          <w:szCs w:val="24"/>
          <w:lang w:val="en-US"/>
        </w:rPr>
        <w:t>Philosophy Study</w:t>
      </w:r>
      <w:r>
        <w:rPr>
          <w:rFonts w:ascii="Palatino Linotype" w:hAnsi="Palatino Linotype"/>
          <w:sz w:val="24"/>
          <w:szCs w:val="24"/>
          <w:lang w:val="en-US"/>
        </w:rPr>
        <w:t xml:space="preserve"> 3 (2013): 888-94</w:t>
      </w:r>
    </w:p>
    <w:p w:rsidR="00A06483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38416E">
        <w:rPr>
          <w:rFonts w:ascii="Palatino Linotype" w:hAnsi="Palatino Linotype"/>
          <w:sz w:val="24"/>
          <w:lang w:val="en-US"/>
        </w:rPr>
        <w:t xml:space="preserve">‘The naughty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Charikleia</w:t>
      </w:r>
      <w:proofErr w:type="spellEnd"/>
      <w:r w:rsidRPr="0038416E">
        <w:rPr>
          <w:rFonts w:ascii="Palatino Linotype" w:hAnsi="Palatino Linotype"/>
          <w:sz w:val="24"/>
          <w:lang w:val="en-US"/>
        </w:rPr>
        <w:t xml:space="preserve">: Adventures of a </w:t>
      </w:r>
      <w:r w:rsidRPr="0038416E">
        <w:rPr>
          <w:rFonts w:ascii="Palatino Linotype" w:hAnsi="Palatino Linotype"/>
          <w:i/>
          <w:sz w:val="24"/>
          <w:lang w:val="en-US"/>
        </w:rPr>
        <w:t>femme fatale</w:t>
      </w:r>
      <w:r w:rsidRPr="0038416E">
        <w:rPr>
          <w:rFonts w:ascii="Palatino Linotype" w:hAnsi="Palatino Linotype"/>
          <w:sz w:val="24"/>
          <w:lang w:val="en-US"/>
        </w:rPr>
        <w:t xml:space="preserve"> in Byzantine Constantinople and modern Athens (</w:t>
      </w:r>
      <w:r w:rsidRPr="0038416E">
        <w:rPr>
          <w:rFonts w:ascii="Palatino Linotype" w:hAnsi="Palatino Linotype"/>
          <w:i/>
          <w:sz w:val="24"/>
          <w:lang w:val="en-US"/>
        </w:rPr>
        <w:t>AP</w:t>
      </w:r>
      <w:r w:rsidRPr="0038416E">
        <w:rPr>
          <w:rFonts w:ascii="Palatino Linotype" w:hAnsi="Palatino Linotype"/>
          <w:sz w:val="24"/>
          <w:lang w:val="en-US"/>
        </w:rPr>
        <w:t xml:space="preserve"> 5. 259, 288; </w:t>
      </w:r>
      <w:r w:rsidRPr="0038416E">
        <w:rPr>
          <w:rFonts w:ascii="Palatino Linotype" w:hAnsi="Palatino Linotype"/>
          <w:i/>
          <w:sz w:val="24"/>
          <w:lang w:val="en-US"/>
        </w:rPr>
        <w:t>RA</w:t>
      </w:r>
      <w:r w:rsidR="006E6232">
        <w:rPr>
          <w:rFonts w:ascii="Palatino Linotype" w:hAnsi="Palatino Linotype"/>
          <w:sz w:val="24"/>
          <w:lang w:val="en-US"/>
        </w:rPr>
        <w:t xml:space="preserve"> 3. 352)” </w:t>
      </w:r>
      <w:proofErr w:type="spellStart"/>
      <w:r w:rsidR="006E6232">
        <w:rPr>
          <w:rFonts w:ascii="Palatino Linotype" w:hAnsi="Palatino Linotype"/>
          <w:sz w:val="24"/>
          <w:lang w:val="el-GR"/>
        </w:rPr>
        <w:t>στὸ</w:t>
      </w:r>
      <w:proofErr w:type="spellEnd"/>
      <w:r w:rsidRPr="0038416E">
        <w:rPr>
          <w:rFonts w:ascii="Palatino Linotype" w:hAnsi="Palatino Linotype"/>
          <w:sz w:val="24"/>
          <w:lang w:val="en-US"/>
        </w:rPr>
        <w:t xml:space="preserve"> </w:t>
      </w:r>
      <w:r w:rsidRPr="0038416E">
        <w:rPr>
          <w:rFonts w:ascii="Palatino Linotype" w:hAnsi="Palatino Linotype"/>
          <w:i/>
          <w:sz w:val="24"/>
          <w:lang w:val="en-US"/>
        </w:rPr>
        <w:t>Ἀ</w:t>
      </w:r>
      <w:proofErr w:type="spellStart"/>
      <w:r w:rsidRPr="0038416E">
        <w:rPr>
          <w:rFonts w:ascii="Palatino Linotype" w:hAnsi="Palatino Linotype"/>
          <w:i/>
          <w:sz w:val="24"/>
          <w:lang w:val="el-GR"/>
        </w:rPr>
        <w:t>ντιφίλησις</w:t>
      </w:r>
      <w:proofErr w:type="spellEnd"/>
      <w:r w:rsidRPr="0038416E">
        <w:rPr>
          <w:rFonts w:ascii="Palatino Linotype" w:hAnsi="Palatino Linotype"/>
          <w:i/>
          <w:sz w:val="24"/>
          <w:lang w:val="en-US"/>
        </w:rPr>
        <w:t xml:space="preserve">: Studies on Classical, Byzantine and Modern Greek Literature and Culture in </w:t>
      </w:r>
      <w:proofErr w:type="spellStart"/>
      <w:r w:rsidRPr="0038416E">
        <w:rPr>
          <w:rFonts w:ascii="Palatino Linotype" w:hAnsi="Palatino Linotype"/>
          <w:i/>
          <w:sz w:val="24"/>
          <w:lang w:val="en-US"/>
        </w:rPr>
        <w:t>Honour</w:t>
      </w:r>
      <w:proofErr w:type="spellEnd"/>
      <w:r w:rsidRPr="0038416E">
        <w:rPr>
          <w:rFonts w:ascii="Palatino Linotype" w:hAnsi="Palatino Linotype"/>
          <w:i/>
          <w:sz w:val="24"/>
          <w:lang w:val="en-US"/>
        </w:rPr>
        <w:t xml:space="preserve"> of Professor J.-Th. </w:t>
      </w:r>
      <w:proofErr w:type="spellStart"/>
      <w:r w:rsidRPr="0038416E">
        <w:rPr>
          <w:rFonts w:ascii="Palatino Linotype" w:hAnsi="Palatino Linotype"/>
          <w:i/>
          <w:sz w:val="24"/>
          <w:lang w:val="en-US"/>
        </w:rPr>
        <w:t>Papademetriou</w:t>
      </w:r>
      <w:proofErr w:type="spellEnd"/>
      <w:r>
        <w:rPr>
          <w:rFonts w:ascii="Palatino Linotype" w:hAnsi="Palatino Linotype"/>
          <w:sz w:val="24"/>
          <w:lang w:val="en-US"/>
        </w:rPr>
        <w:t>. E</w:t>
      </w:r>
      <w:r w:rsidRPr="0038416E">
        <w:rPr>
          <w:rFonts w:ascii="Palatino Linotype" w:hAnsi="Palatino Linotype"/>
          <w:sz w:val="24"/>
          <w:lang w:val="en-US"/>
        </w:rPr>
        <w:t xml:space="preserve">ds. E.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Karamalengou</w:t>
      </w:r>
      <w:proofErr w:type="spellEnd"/>
      <w:r w:rsidRPr="0038416E">
        <w:rPr>
          <w:rFonts w:ascii="Palatino Linotype" w:hAnsi="Palatino Linotype"/>
          <w:sz w:val="24"/>
          <w:lang w:val="en-US"/>
        </w:rPr>
        <w:t xml:space="preserve"> and E.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Makrig</w:t>
      </w:r>
      <w:r w:rsidR="00333922">
        <w:rPr>
          <w:rFonts w:ascii="Palatino Linotype" w:hAnsi="Palatino Linotype"/>
          <w:sz w:val="24"/>
          <w:lang w:val="en-US"/>
        </w:rPr>
        <w:t>ianni</w:t>
      </w:r>
      <w:proofErr w:type="spellEnd"/>
      <w:r w:rsidR="00333922">
        <w:rPr>
          <w:rFonts w:ascii="Palatino Linotype" w:hAnsi="Palatino Linotype"/>
          <w:sz w:val="24"/>
          <w:lang w:val="en-US"/>
        </w:rPr>
        <w:t>. Stuttgart (2009): 625-37</w:t>
      </w:r>
    </w:p>
    <w:p w:rsidR="00A06483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38416E">
        <w:rPr>
          <w:rFonts w:ascii="Palatino Linotype" w:hAnsi="Palatino Linotype"/>
          <w:sz w:val="24"/>
        </w:rPr>
        <w:t>‘</w:t>
      </w:r>
      <w:r w:rsidR="006E6232">
        <w:rPr>
          <w:rFonts w:ascii="Palatino Linotype" w:hAnsi="Palatino Linotype"/>
          <w:sz w:val="24"/>
          <w:lang w:val="el-GR"/>
        </w:rPr>
        <w:t>Πρόσωπο</w:t>
      </w:r>
      <w:r w:rsidR="006E6232" w:rsidRPr="006E6232">
        <w:rPr>
          <w:rFonts w:ascii="Palatino Linotype" w:hAnsi="Palatino Linotype"/>
          <w:sz w:val="24"/>
          <w:lang w:val="en-US"/>
        </w:rPr>
        <w:t xml:space="preserve">, </w:t>
      </w:r>
      <w:proofErr w:type="spellStart"/>
      <w:r w:rsidR="006E6232">
        <w:rPr>
          <w:rFonts w:ascii="Palatino Linotype" w:hAnsi="Palatino Linotype"/>
          <w:sz w:val="24"/>
          <w:lang w:val="el-GR"/>
        </w:rPr>
        <w:t>σῶμα</w:t>
      </w:r>
      <w:proofErr w:type="spellEnd"/>
      <w:r w:rsidR="006E6232" w:rsidRPr="006E62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6E6232">
        <w:rPr>
          <w:rFonts w:ascii="Palatino Linotype" w:hAnsi="Palatino Linotype"/>
          <w:sz w:val="24"/>
          <w:lang w:val="el-GR"/>
        </w:rPr>
        <w:t>καὶ</w:t>
      </w:r>
      <w:proofErr w:type="spellEnd"/>
      <w:r w:rsidR="006E6232" w:rsidRPr="006E62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6E6232">
        <w:rPr>
          <w:rFonts w:ascii="Palatino Linotype" w:hAnsi="Palatino Linotype"/>
          <w:sz w:val="24"/>
          <w:lang w:val="el-GR"/>
        </w:rPr>
        <w:t>ψυχὴ</w:t>
      </w:r>
      <w:proofErr w:type="spellEnd"/>
      <w:r w:rsidR="006E6232" w:rsidRPr="006E62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6E6232">
        <w:rPr>
          <w:rFonts w:ascii="Palatino Linotype" w:hAnsi="Palatino Linotype"/>
          <w:sz w:val="24"/>
          <w:lang w:val="el-GR"/>
        </w:rPr>
        <w:t>στὸν</w:t>
      </w:r>
      <w:proofErr w:type="spellEnd"/>
      <w:r w:rsidR="006E6232" w:rsidRPr="006E62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6E6232" w:rsidRPr="006E6232">
        <w:rPr>
          <w:rFonts w:ascii="Palatino Linotype" w:hAnsi="Palatino Linotype"/>
          <w:i/>
          <w:sz w:val="24"/>
          <w:lang w:val="el-GR"/>
        </w:rPr>
        <w:t>Χαρμίδην</w:t>
      </w:r>
      <w:proofErr w:type="spellEnd"/>
      <w:r w:rsidR="006E6232" w:rsidRPr="006E62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6E6232">
        <w:rPr>
          <w:rFonts w:ascii="Palatino Linotype" w:hAnsi="Palatino Linotype"/>
          <w:sz w:val="24"/>
          <w:lang w:val="el-GR"/>
        </w:rPr>
        <w:t>τοῦ</w:t>
      </w:r>
      <w:proofErr w:type="spellEnd"/>
      <w:r w:rsidR="006E6232" w:rsidRPr="006E6232">
        <w:rPr>
          <w:rFonts w:ascii="Palatino Linotype" w:hAnsi="Palatino Linotype"/>
          <w:sz w:val="24"/>
          <w:lang w:val="en-US"/>
        </w:rPr>
        <w:t xml:space="preserve"> </w:t>
      </w:r>
      <w:r w:rsidR="006E6232">
        <w:rPr>
          <w:rFonts w:ascii="Palatino Linotype" w:hAnsi="Palatino Linotype"/>
          <w:sz w:val="24"/>
          <w:lang w:val="el-GR"/>
        </w:rPr>
        <w:t>Πλάτωνος</w:t>
      </w:r>
      <w:r w:rsidR="006E6232">
        <w:rPr>
          <w:rFonts w:ascii="Palatino Linotype" w:hAnsi="Palatino Linotype"/>
          <w:sz w:val="24"/>
          <w:lang w:val="en-US"/>
        </w:rPr>
        <w:t>’</w:t>
      </w:r>
      <w:r w:rsidR="006E6232" w:rsidRPr="006E6232">
        <w:rPr>
          <w:rFonts w:ascii="Palatino Linotype" w:hAnsi="Palatino Linotype"/>
          <w:sz w:val="24"/>
          <w:lang w:val="en-US"/>
        </w:rPr>
        <w:t>,</w:t>
      </w:r>
      <w:r w:rsidR="006E62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6E6232">
        <w:rPr>
          <w:rFonts w:ascii="Palatino Linotype" w:hAnsi="Palatino Linotype"/>
          <w:sz w:val="24"/>
          <w:lang w:val="en-US"/>
        </w:rPr>
        <w:t>στὸ</w:t>
      </w:r>
      <w:proofErr w:type="spellEnd"/>
      <w:r w:rsidRPr="0038416E">
        <w:rPr>
          <w:rFonts w:ascii="Palatino Linotype" w:hAnsi="Palatino Linotype"/>
          <w:sz w:val="24"/>
          <w:lang w:val="en-US"/>
        </w:rPr>
        <w:t xml:space="preserve"> </w:t>
      </w:r>
      <w:r w:rsidRPr="0038416E">
        <w:rPr>
          <w:rFonts w:ascii="Palatino Linotype" w:hAnsi="Palatino Linotype"/>
          <w:i/>
          <w:sz w:val="24"/>
          <w:lang w:val="en-US"/>
        </w:rPr>
        <w:t>Embodied Mind, Framed Knowledge and Education</w:t>
      </w:r>
      <w:r w:rsidRPr="0038416E">
        <w:rPr>
          <w:rFonts w:ascii="Palatino Linotype" w:hAnsi="Palatino Linotype"/>
          <w:sz w:val="24"/>
          <w:lang w:val="en-US"/>
        </w:rPr>
        <w:t xml:space="preserve">. ed. M.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Pourkos</w:t>
      </w:r>
      <w:proofErr w:type="spellEnd"/>
      <w:r w:rsidRPr="0038416E">
        <w:rPr>
          <w:rFonts w:ascii="Palatino Linotype" w:hAnsi="Palatino Linotype"/>
          <w:sz w:val="24"/>
          <w:lang w:val="en-US"/>
        </w:rPr>
        <w:t>. Athens (2008)</w:t>
      </w:r>
      <w:r w:rsidR="00333922">
        <w:rPr>
          <w:rFonts w:ascii="Palatino Linotype" w:hAnsi="Palatino Linotype"/>
          <w:sz w:val="24"/>
          <w:lang w:val="en-US"/>
        </w:rPr>
        <w:t>: 509-42</w:t>
      </w:r>
      <w:r w:rsidR="00037774">
        <w:rPr>
          <w:rFonts w:ascii="Palatino Linotype" w:hAnsi="Palatino Linotype"/>
          <w:sz w:val="24"/>
          <w:lang w:val="el-GR"/>
        </w:rPr>
        <w:t xml:space="preserve"> = Χαραλαμπόπουλος (2014) 47-103</w:t>
      </w:r>
    </w:p>
    <w:p w:rsidR="00A06483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38416E">
        <w:rPr>
          <w:rFonts w:ascii="Palatino Linotype" w:hAnsi="Palatino Linotype"/>
          <w:sz w:val="24"/>
          <w:lang w:val="en-US"/>
        </w:rPr>
        <w:lastRenderedPageBreak/>
        <w:t xml:space="preserve">‘Two images of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Sokrates</w:t>
      </w:r>
      <w:proofErr w:type="spellEnd"/>
      <w:r w:rsidRPr="0038416E">
        <w:rPr>
          <w:rFonts w:ascii="Palatino Linotype" w:hAnsi="Palatino Linotype"/>
          <w:sz w:val="24"/>
          <w:lang w:val="en-US"/>
        </w:rPr>
        <w:t xml:space="preserve"> in the art of the Greek East’, in </w:t>
      </w:r>
      <w:r w:rsidRPr="0038416E">
        <w:rPr>
          <w:rFonts w:ascii="Palatino Linotype" w:hAnsi="Palatino Linotype"/>
          <w:i/>
          <w:sz w:val="24"/>
          <w:lang w:val="en-US"/>
        </w:rPr>
        <w:t>Socrates from Antiquity to the Enlightenment</w:t>
      </w:r>
      <w:r>
        <w:rPr>
          <w:rFonts w:ascii="Palatino Linotype" w:hAnsi="Palatino Linotype"/>
          <w:sz w:val="24"/>
          <w:lang w:val="en-US"/>
        </w:rPr>
        <w:t>. E</w:t>
      </w:r>
      <w:r w:rsidRPr="0038416E">
        <w:rPr>
          <w:rFonts w:ascii="Palatino Linotype" w:hAnsi="Palatino Linotype"/>
          <w:sz w:val="24"/>
          <w:lang w:val="en-US"/>
        </w:rPr>
        <w:t>d. M. Trapp. Ashgate</w:t>
      </w:r>
      <w:r w:rsidR="00333922">
        <w:rPr>
          <w:rFonts w:ascii="Palatino Linotype" w:hAnsi="Palatino Linotype"/>
          <w:sz w:val="24"/>
          <w:lang w:val="en-US"/>
        </w:rPr>
        <w:t xml:space="preserve"> (2007): 105-26</w:t>
      </w:r>
    </w:p>
    <w:p w:rsidR="00A06483" w:rsidRPr="006E6232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 w:rsidRPr="006E6232">
        <w:rPr>
          <w:rFonts w:ascii="Palatino Linotype" w:hAnsi="Palatino Linotype"/>
          <w:sz w:val="24"/>
          <w:lang w:val="el-GR"/>
        </w:rPr>
        <w:t>‘</w:t>
      </w:r>
      <w:proofErr w:type="spellStart"/>
      <w:r w:rsidR="006E6232" w:rsidRPr="006E6232">
        <w:rPr>
          <w:rFonts w:ascii="Palatino Linotype" w:hAnsi="Palatino Linotype"/>
          <w:sz w:val="24"/>
          <w:lang w:val="el-GR"/>
        </w:rPr>
        <w:t>Ἕ</w:t>
      </w:r>
      <w:r w:rsidR="006E6232">
        <w:rPr>
          <w:rFonts w:ascii="Palatino Linotype" w:hAnsi="Palatino Linotype"/>
          <w:sz w:val="24"/>
          <w:lang w:val="el-GR"/>
        </w:rPr>
        <w:t>νας</w:t>
      </w:r>
      <w:proofErr w:type="spellEnd"/>
      <w:r w:rsidR="006E6232">
        <w:rPr>
          <w:rFonts w:ascii="Palatino Linotype" w:hAnsi="Palatino Linotype"/>
          <w:sz w:val="24"/>
          <w:lang w:val="el-GR"/>
        </w:rPr>
        <w:t xml:space="preserve"> «πλατωνικός» διάλογος </w:t>
      </w:r>
      <w:proofErr w:type="spellStart"/>
      <w:r w:rsidR="006E6232">
        <w:rPr>
          <w:rFonts w:ascii="Palatino Linotype" w:hAnsi="Palatino Linotype"/>
          <w:sz w:val="24"/>
          <w:lang w:val="el-GR"/>
        </w:rPr>
        <w:t>τοῦ</w:t>
      </w:r>
      <w:proofErr w:type="spellEnd"/>
      <w:r w:rsidR="006E6232">
        <w:rPr>
          <w:rFonts w:ascii="Palatino Linotype" w:hAnsi="Palatino Linotype"/>
          <w:sz w:val="24"/>
          <w:lang w:val="el-GR"/>
        </w:rPr>
        <w:t xml:space="preserve"> 12</w:t>
      </w:r>
      <w:r w:rsidR="006E6232" w:rsidRPr="006E6232">
        <w:rPr>
          <w:rFonts w:ascii="Palatino Linotype" w:hAnsi="Palatino Linotype"/>
          <w:sz w:val="24"/>
          <w:vertAlign w:val="superscript"/>
          <w:lang w:val="el-GR"/>
        </w:rPr>
        <w:t>ου</w:t>
      </w:r>
      <w:r w:rsidR="006E62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6E6232">
        <w:rPr>
          <w:rFonts w:ascii="Palatino Linotype" w:hAnsi="Palatino Linotype"/>
          <w:sz w:val="24"/>
          <w:lang w:val="el-GR"/>
        </w:rPr>
        <w:t>αἰῶνος</w:t>
      </w:r>
      <w:proofErr w:type="spellEnd"/>
      <w:r w:rsidR="006E6232">
        <w:rPr>
          <w:rFonts w:ascii="Palatino Linotype" w:hAnsi="Palatino Linotype"/>
          <w:sz w:val="24"/>
          <w:lang w:val="el-GR"/>
        </w:rPr>
        <w:t xml:space="preserve">: Θεοδώρου Προδρόμου </w:t>
      </w:r>
      <w:proofErr w:type="spellStart"/>
      <w:r w:rsidR="006E6232">
        <w:rPr>
          <w:rFonts w:ascii="Palatino Linotype" w:hAnsi="Palatino Linotype"/>
          <w:i/>
          <w:sz w:val="24"/>
          <w:lang w:val="el-GR"/>
        </w:rPr>
        <w:t>Ξενέδημος</w:t>
      </w:r>
      <w:proofErr w:type="spellEnd"/>
      <w:r w:rsidR="006E6232">
        <w:rPr>
          <w:rFonts w:ascii="Palatino Linotype" w:hAnsi="Palatino Linotype"/>
          <w:i/>
          <w:sz w:val="24"/>
          <w:lang w:val="el-GR"/>
        </w:rPr>
        <w:t xml:space="preserve"> </w:t>
      </w:r>
      <w:r w:rsidR="006E6232">
        <w:rPr>
          <w:rFonts w:ascii="Palatino Linotype" w:hAnsi="Palatino Linotype"/>
          <w:sz w:val="24"/>
          <w:lang w:val="el-GR"/>
        </w:rPr>
        <w:t xml:space="preserve">ἢ </w:t>
      </w:r>
      <w:proofErr w:type="spellStart"/>
      <w:r w:rsidR="006E6232">
        <w:rPr>
          <w:rFonts w:ascii="Palatino Linotype" w:hAnsi="Palatino Linotype"/>
          <w:i/>
          <w:sz w:val="24"/>
          <w:lang w:val="el-GR"/>
        </w:rPr>
        <w:t>Φωναί</w:t>
      </w:r>
      <w:proofErr w:type="spellEnd"/>
      <w:r w:rsidRPr="006E6232">
        <w:rPr>
          <w:rFonts w:ascii="Palatino Linotype" w:hAnsi="Palatino Linotype"/>
          <w:sz w:val="24"/>
          <w:lang w:val="el-GR"/>
        </w:rPr>
        <w:t xml:space="preserve">’, </w:t>
      </w:r>
      <w:proofErr w:type="spellStart"/>
      <w:r w:rsidRPr="0038416E">
        <w:rPr>
          <w:rFonts w:ascii="Palatino Linotype" w:hAnsi="Palatino Linotype"/>
          <w:i/>
          <w:sz w:val="24"/>
          <w:lang w:val="el-GR"/>
        </w:rPr>
        <w:t>Ἀριάδνη</w:t>
      </w:r>
      <w:proofErr w:type="spellEnd"/>
      <w:r w:rsidR="00333922" w:rsidRPr="006E6232">
        <w:rPr>
          <w:rFonts w:ascii="Palatino Linotype" w:hAnsi="Palatino Linotype"/>
          <w:sz w:val="24"/>
          <w:lang w:val="el-GR"/>
        </w:rPr>
        <w:t xml:space="preserve"> 11 (2005): 189-214</w:t>
      </w:r>
      <w:r w:rsidR="00037774">
        <w:rPr>
          <w:rFonts w:ascii="Palatino Linotype" w:hAnsi="Palatino Linotype"/>
          <w:sz w:val="24"/>
          <w:lang w:val="el-GR"/>
        </w:rPr>
        <w:t xml:space="preserve"> = Χαραλαμπόπουλος (2014) 131-68</w:t>
      </w:r>
    </w:p>
    <w:p w:rsidR="00A06483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38416E">
        <w:rPr>
          <w:rFonts w:ascii="Palatino Linotype" w:hAnsi="Palatino Linotype"/>
          <w:sz w:val="24"/>
          <w:lang w:val="en-US"/>
        </w:rPr>
        <w:t xml:space="preserve">“The metatheatrical reader of Plato’s </w:t>
      </w:r>
      <w:r w:rsidRPr="0038416E">
        <w:rPr>
          <w:rFonts w:ascii="Palatino Linotype" w:hAnsi="Palatino Linotype"/>
          <w:i/>
          <w:sz w:val="24"/>
          <w:lang w:val="en-US"/>
        </w:rPr>
        <w:t>Protagoras</w:t>
      </w:r>
      <w:r w:rsidRPr="0038416E">
        <w:rPr>
          <w:rFonts w:ascii="Palatino Linotype" w:hAnsi="Palatino Linotype"/>
          <w:sz w:val="24"/>
          <w:lang w:val="en-US"/>
        </w:rPr>
        <w:t xml:space="preserve">” in </w:t>
      </w:r>
      <w:r w:rsidRPr="0038416E">
        <w:rPr>
          <w:rFonts w:ascii="Palatino Linotype" w:hAnsi="Palatino Linotype"/>
          <w:i/>
          <w:sz w:val="24"/>
          <w:lang w:val="en-US"/>
        </w:rPr>
        <w:t xml:space="preserve">Homer, Tragedy and Beyond: Essays in </w:t>
      </w:r>
      <w:proofErr w:type="spellStart"/>
      <w:r w:rsidRPr="0038416E">
        <w:rPr>
          <w:rFonts w:ascii="Palatino Linotype" w:hAnsi="Palatino Linotype"/>
          <w:i/>
          <w:sz w:val="24"/>
          <w:lang w:val="en-US"/>
        </w:rPr>
        <w:t>Honour</w:t>
      </w:r>
      <w:proofErr w:type="spellEnd"/>
      <w:r w:rsidRPr="0038416E">
        <w:rPr>
          <w:rFonts w:ascii="Palatino Linotype" w:hAnsi="Palatino Linotype"/>
          <w:i/>
          <w:sz w:val="24"/>
          <w:lang w:val="en-US"/>
        </w:rPr>
        <w:t xml:space="preserve"> of P. E. Easterling</w:t>
      </w:r>
      <w:r>
        <w:rPr>
          <w:rFonts w:ascii="Palatino Linotype" w:hAnsi="Palatino Linotype"/>
          <w:sz w:val="24"/>
          <w:lang w:val="en-US"/>
        </w:rPr>
        <w:t>. E</w:t>
      </w:r>
      <w:r w:rsidRPr="0038416E">
        <w:rPr>
          <w:rFonts w:ascii="Palatino Linotype" w:hAnsi="Palatino Linotype"/>
          <w:sz w:val="24"/>
          <w:lang w:val="en-US"/>
        </w:rPr>
        <w:t xml:space="preserve">ds. F.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Budelmann</w:t>
      </w:r>
      <w:proofErr w:type="spellEnd"/>
      <w:r w:rsidRPr="0038416E">
        <w:rPr>
          <w:rFonts w:ascii="Palatino Linotype" w:hAnsi="Palatino Linotype"/>
          <w:sz w:val="24"/>
          <w:lang w:val="en-US"/>
        </w:rPr>
        <w:t xml:space="preserve"> and P. </w:t>
      </w:r>
      <w:proofErr w:type="spellStart"/>
      <w:r w:rsidRPr="0038416E">
        <w:rPr>
          <w:rFonts w:ascii="Palatino Linotype" w:hAnsi="Palatino Linotype"/>
          <w:sz w:val="24"/>
          <w:lang w:val="en-US"/>
        </w:rPr>
        <w:t>Michelakis</w:t>
      </w:r>
      <w:proofErr w:type="spellEnd"/>
      <w:r w:rsidRPr="0038416E">
        <w:rPr>
          <w:rFonts w:ascii="Palatino Linotype" w:hAnsi="Palatino Linotype"/>
          <w:sz w:val="24"/>
          <w:lang w:val="en-US"/>
        </w:rPr>
        <w:t>. London (</w:t>
      </w:r>
      <w:r w:rsidR="00333922">
        <w:rPr>
          <w:rFonts w:ascii="Palatino Linotype" w:hAnsi="Palatino Linotype"/>
          <w:sz w:val="24"/>
          <w:lang w:val="en-US"/>
        </w:rPr>
        <w:t>2001): 149-78</w:t>
      </w:r>
    </w:p>
    <w:p w:rsidR="00A06483" w:rsidRPr="00554710" w:rsidRDefault="00A06483" w:rsidP="00A0648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38416E">
        <w:rPr>
          <w:rFonts w:ascii="Palatino Linotype" w:hAnsi="Palatino Linotype"/>
          <w:sz w:val="24"/>
          <w:lang w:val="en-US"/>
        </w:rPr>
        <w:t xml:space="preserve">“Plato’s use of theatrical vocabulary” in </w:t>
      </w:r>
      <w:r w:rsidRPr="0038416E">
        <w:rPr>
          <w:rFonts w:ascii="Palatino Linotype" w:hAnsi="Palatino Linotype"/>
          <w:i/>
          <w:sz w:val="24"/>
          <w:lang w:val="en-US"/>
        </w:rPr>
        <w:t>Theatre: Ancient and Modern. Selected proceedings of a two-day international research conference hosted at the Department of Classical Studies on 5</w:t>
      </w:r>
      <w:r w:rsidRPr="0038416E">
        <w:rPr>
          <w:rFonts w:ascii="Palatino Linotype" w:hAnsi="Palatino Linotype"/>
          <w:i/>
          <w:sz w:val="24"/>
          <w:vertAlign w:val="superscript"/>
          <w:lang w:val="en-US"/>
        </w:rPr>
        <w:t>th</w:t>
      </w:r>
      <w:r w:rsidRPr="0038416E">
        <w:rPr>
          <w:rFonts w:ascii="Palatino Linotype" w:hAnsi="Palatino Linotype"/>
          <w:i/>
          <w:sz w:val="24"/>
          <w:lang w:val="en-US"/>
        </w:rPr>
        <w:t xml:space="preserve"> and 6</w:t>
      </w:r>
      <w:r w:rsidRPr="0038416E">
        <w:rPr>
          <w:rFonts w:ascii="Palatino Linotype" w:hAnsi="Palatino Linotype"/>
          <w:i/>
          <w:sz w:val="24"/>
          <w:vertAlign w:val="superscript"/>
          <w:lang w:val="en-US"/>
        </w:rPr>
        <w:t>th</w:t>
      </w:r>
      <w:r w:rsidRPr="0038416E">
        <w:rPr>
          <w:rFonts w:ascii="Palatino Linotype" w:hAnsi="Palatino Linotype"/>
          <w:i/>
          <w:sz w:val="24"/>
          <w:lang w:val="en-US"/>
        </w:rPr>
        <w:t xml:space="preserve"> January 1999 at the Open University</w:t>
      </w:r>
      <w:r w:rsidRPr="0038416E">
        <w:rPr>
          <w:rFonts w:ascii="Palatino Linotype" w:hAnsi="Palatino Linotype"/>
          <w:sz w:val="24"/>
          <w:lang w:val="en-US"/>
        </w:rPr>
        <w:t>. Milton Keynes (</w:t>
      </w:r>
      <w:r w:rsidR="00333922">
        <w:rPr>
          <w:rFonts w:ascii="Palatino Linotype" w:hAnsi="Palatino Linotype"/>
          <w:sz w:val="24"/>
          <w:lang w:val="en-US"/>
        </w:rPr>
        <w:t>2000): 198-214</w:t>
      </w:r>
    </w:p>
    <w:p w:rsidR="00554710" w:rsidRDefault="00554710" w:rsidP="00554710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554710" w:rsidRDefault="00554710" w:rsidP="00554710">
      <w:pPr>
        <w:spacing w:line="360" w:lineRule="auto"/>
        <w:jc w:val="both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/>
          <w:sz w:val="22"/>
          <w:szCs w:val="22"/>
          <w:lang w:val="el-GR"/>
        </w:rPr>
        <w:t>ΒΙΒΛΙΟΚΡΙΣΙΕΣ</w:t>
      </w:r>
    </w:p>
    <w:p w:rsidR="00554710" w:rsidRPr="00963936" w:rsidRDefault="00554710" w:rsidP="0096393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Palatino Linotype" w:eastAsiaTheme="minorHAnsi" w:hAnsi="Palatino Linotype" w:cs="Verdana"/>
          <w:sz w:val="24"/>
          <w:szCs w:val="24"/>
          <w:lang w:val="el-GR" w:eastAsia="en-US"/>
        </w:rPr>
      </w:pPr>
      <w:r w:rsidRPr="00963936">
        <w:rPr>
          <w:rFonts w:ascii="Palatino Linotype" w:hAnsi="Palatino Linotype"/>
          <w:sz w:val="24"/>
          <w:szCs w:val="24"/>
          <w:lang w:val="el-GR"/>
        </w:rPr>
        <w:t xml:space="preserve">Ν. Μ. </w:t>
      </w:r>
      <w:proofErr w:type="spellStart"/>
      <w:r w:rsidRPr="00963936">
        <w:rPr>
          <w:rFonts w:ascii="Palatino Linotype" w:hAnsi="Palatino Linotype"/>
          <w:sz w:val="24"/>
          <w:szCs w:val="24"/>
          <w:lang w:val="el-GR"/>
        </w:rPr>
        <w:t>Σκουτερόπουλος</w:t>
      </w:r>
      <w:proofErr w:type="spellEnd"/>
      <w:r w:rsidRPr="00963936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Pr="00963936">
        <w:rPr>
          <w:rFonts w:ascii="Palatino Linotype" w:hAnsi="Palatino Linotype"/>
          <w:i/>
          <w:sz w:val="24"/>
          <w:szCs w:val="24"/>
          <w:lang w:val="el-GR"/>
        </w:rPr>
        <w:t>Πλάτων</w:t>
      </w:r>
      <w:r w:rsidRPr="00963936">
        <w:rPr>
          <w:rFonts w:ascii="Palatino Linotype" w:hAnsi="Palatino Linotype"/>
          <w:sz w:val="24"/>
          <w:szCs w:val="24"/>
          <w:lang w:val="el-GR"/>
        </w:rPr>
        <w:t xml:space="preserve">: Χαρμίδης, </w:t>
      </w:r>
      <w:proofErr w:type="spellStart"/>
      <w:r w:rsidRPr="00963936">
        <w:rPr>
          <w:rFonts w:ascii="Palatino Linotype" w:hAnsi="Palatino Linotype"/>
          <w:sz w:val="24"/>
          <w:szCs w:val="24"/>
          <w:lang w:val="el-GR"/>
        </w:rPr>
        <w:t>Ἀθήνα</w:t>
      </w:r>
      <w:proofErr w:type="spellEnd"/>
      <w:r w:rsidRPr="00963936">
        <w:rPr>
          <w:rFonts w:ascii="Palatino Linotype" w:hAnsi="Palatino Linotype"/>
          <w:sz w:val="24"/>
          <w:szCs w:val="24"/>
          <w:lang w:val="el-GR"/>
        </w:rPr>
        <w:t xml:space="preserve">: </w:t>
      </w:r>
      <w:proofErr w:type="spellStart"/>
      <w:r w:rsidRPr="00963936">
        <w:rPr>
          <w:rFonts w:ascii="Palatino Linotype" w:hAnsi="Palatino Linotype"/>
          <w:sz w:val="24"/>
          <w:szCs w:val="24"/>
          <w:lang w:val="el-GR"/>
        </w:rPr>
        <w:t>Ἐκκρεμές</w:t>
      </w:r>
      <w:proofErr w:type="spellEnd"/>
      <w:r w:rsidRPr="00963936">
        <w:rPr>
          <w:rFonts w:ascii="Palatino Linotype" w:hAnsi="Palatino Linotype"/>
          <w:sz w:val="24"/>
          <w:szCs w:val="24"/>
          <w:lang w:val="el-GR"/>
        </w:rPr>
        <w:t xml:space="preserve"> 2014. </w:t>
      </w:r>
      <w:r w:rsidRPr="00963936">
        <w:rPr>
          <w:rFonts w:ascii="Palatino Linotype" w:hAnsi="Palatino Linotype"/>
          <w:i/>
          <w:sz w:val="24"/>
          <w:szCs w:val="24"/>
          <w:lang w:val="el-GR"/>
        </w:rPr>
        <w:t>Κριτικά</w:t>
      </w:r>
      <w:r w:rsidRPr="00963936">
        <w:rPr>
          <w:rFonts w:ascii="Palatino Linotype" w:hAnsi="Palatino Linotype"/>
          <w:sz w:val="24"/>
          <w:szCs w:val="24"/>
          <w:lang w:val="el-GR"/>
        </w:rPr>
        <w:t xml:space="preserve"> 2015-04 </w:t>
      </w:r>
      <w:hyperlink r:id="rId7" w:history="1">
        <w:r w:rsidRPr="00963936">
          <w:rPr>
            <w:rStyle w:val="-"/>
            <w:rFonts w:ascii="Palatino Linotype" w:eastAsiaTheme="minorHAnsi" w:hAnsi="Palatino Linotype" w:cs="Verdana"/>
            <w:sz w:val="24"/>
            <w:szCs w:val="24"/>
            <w:lang w:val="el-GR" w:eastAsia="en-US"/>
          </w:rPr>
          <w:t>http://www.philosophica.gr/critica/2015-04.html</w:t>
        </w:r>
      </w:hyperlink>
    </w:p>
    <w:p w:rsidR="00554710" w:rsidRPr="00EB1BB7" w:rsidRDefault="00EB1BB7" w:rsidP="00963936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Palatino Linotype" w:eastAsiaTheme="minorHAnsi" w:hAnsi="Palatino Linotype" w:cs="Verdana"/>
          <w:sz w:val="24"/>
          <w:szCs w:val="24"/>
          <w:lang w:val="en-US" w:eastAsia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R. L. Hunter </w:t>
      </w:r>
      <w:r>
        <w:rPr>
          <w:rFonts w:ascii="Palatino Linotype" w:hAnsi="Palatino Linotype"/>
          <w:i/>
          <w:sz w:val="24"/>
          <w:szCs w:val="24"/>
          <w:lang w:val="en-US"/>
        </w:rPr>
        <w:t>Plato and the Traditions of Ancient Literature: The Silent Stream</w:t>
      </w:r>
      <w:r>
        <w:rPr>
          <w:rFonts w:ascii="Palatino Linotype" w:hAnsi="Palatino Linotype"/>
          <w:sz w:val="24"/>
          <w:szCs w:val="24"/>
          <w:lang w:val="en-US"/>
        </w:rPr>
        <w:t xml:space="preserve">. Cambridge, CUP 2012. </w:t>
      </w:r>
      <w:r>
        <w:rPr>
          <w:rFonts w:ascii="Palatino Linotype" w:hAnsi="Palatino Linotype"/>
          <w:i/>
          <w:sz w:val="24"/>
          <w:szCs w:val="24"/>
          <w:lang w:val="en-US"/>
        </w:rPr>
        <w:t>JHS</w:t>
      </w:r>
      <w:r>
        <w:rPr>
          <w:rFonts w:ascii="Palatino Linotype" w:hAnsi="Palatino Linotype"/>
          <w:sz w:val="24"/>
          <w:szCs w:val="24"/>
          <w:lang w:val="en-US"/>
        </w:rPr>
        <w:t xml:space="preserve"> 134 (2014): 264-5 </w:t>
      </w:r>
    </w:p>
    <w:p w:rsidR="00A06483" w:rsidRPr="00EB1BB7" w:rsidRDefault="00A06483" w:rsidP="00554710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A06483" w:rsidRPr="00EB1BB7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A06483" w:rsidRPr="00554710" w:rsidRDefault="00CF3043" w:rsidP="00A06483">
      <w:pPr>
        <w:pStyle w:val="2"/>
        <w:rPr>
          <w:rFonts w:ascii="Palatino Linotype" w:hAnsi="Palatino Linotype"/>
        </w:rPr>
      </w:pPr>
      <w:r>
        <w:rPr>
          <w:rFonts w:ascii="Palatino Linotype" w:hAnsi="Palatino Linotype"/>
          <w:lang w:val="el-GR"/>
        </w:rPr>
        <w:t>ΟΜΙΛΙΕΣ</w:t>
      </w:r>
    </w:p>
    <w:p w:rsidR="004E120E" w:rsidRDefault="004E120E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‘</w:t>
      </w:r>
      <w:r w:rsidR="000774A2">
        <w:rPr>
          <w:rFonts w:ascii="Palatino Linotype" w:hAnsi="Palatino Linotype"/>
          <w:sz w:val="24"/>
          <w:szCs w:val="24"/>
          <w:lang w:val="en-US"/>
        </w:rPr>
        <w:t>(</w:t>
      </w:r>
      <w:proofErr w:type="spellStart"/>
      <w:r w:rsidR="000774A2">
        <w:rPr>
          <w:rFonts w:ascii="Palatino Linotype" w:hAnsi="Palatino Linotype"/>
          <w:sz w:val="24"/>
          <w:szCs w:val="24"/>
          <w:lang w:val="en-US"/>
        </w:rPr>
        <w:t>Im</w:t>
      </w:r>
      <w:proofErr w:type="spellEnd"/>
      <w:r w:rsidR="000774A2">
        <w:rPr>
          <w:rFonts w:ascii="Palatino Linotype" w:hAnsi="Palatino Linotype"/>
          <w:sz w:val="24"/>
          <w:szCs w:val="24"/>
          <w:lang w:val="en-US"/>
        </w:rPr>
        <w:t xml:space="preserve">)mortality and reversal: Athenian sacred topography in Plato’, </w:t>
      </w:r>
      <w:r w:rsidR="000774A2" w:rsidRPr="000774A2">
        <w:rPr>
          <w:rFonts w:ascii="Palatino Linotype" w:hAnsi="Palatino Linotype"/>
          <w:i/>
          <w:sz w:val="24"/>
          <w:szCs w:val="24"/>
          <w:lang w:val="en-US"/>
        </w:rPr>
        <w:t>Time and Space in Greek Myth and Religion,</w:t>
      </w:r>
      <w:r w:rsidR="000774A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0774A2">
        <w:rPr>
          <w:rFonts w:ascii="Palatino Linotype" w:hAnsi="Palatino Linotype"/>
          <w:sz w:val="24"/>
          <w:szCs w:val="24"/>
          <w:lang w:val="el-GR"/>
        </w:rPr>
        <w:t>Πάτρα</w:t>
      </w:r>
      <w:r w:rsidR="000774A2" w:rsidRPr="000774A2">
        <w:rPr>
          <w:rFonts w:ascii="Palatino Linotype" w:hAnsi="Palatino Linotype"/>
          <w:sz w:val="24"/>
          <w:szCs w:val="24"/>
          <w:lang w:val="en-US"/>
        </w:rPr>
        <w:t xml:space="preserve"> (</w:t>
      </w:r>
      <w:r w:rsidR="000774A2">
        <w:rPr>
          <w:rFonts w:ascii="Palatino Linotype" w:hAnsi="Palatino Linotype"/>
          <w:sz w:val="24"/>
          <w:szCs w:val="24"/>
          <w:lang w:val="en-US"/>
        </w:rPr>
        <w:t>5/7/2015</w:t>
      </w:r>
      <w:r w:rsidR="000774A2" w:rsidRPr="000774A2">
        <w:rPr>
          <w:rFonts w:ascii="Palatino Linotype" w:hAnsi="Palatino Linotype"/>
          <w:sz w:val="24"/>
          <w:szCs w:val="24"/>
          <w:lang w:val="en-US"/>
        </w:rPr>
        <w:t>)</w:t>
      </w:r>
    </w:p>
    <w:p w:rsidR="00A06483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‘Claiming Plato’s mantle: Two late antique dialogues and their Platonic subtext’, </w:t>
      </w:r>
      <w:r>
        <w:rPr>
          <w:rFonts w:ascii="Palatino Linotype" w:hAnsi="Palatino Linotype"/>
          <w:i/>
          <w:sz w:val="24"/>
          <w:szCs w:val="24"/>
          <w:lang w:val="en-US"/>
        </w:rPr>
        <w:t>Celtic Conference in Classics</w:t>
      </w:r>
      <w:r w:rsidR="00E14E0D">
        <w:rPr>
          <w:rFonts w:ascii="Palatino Linotype" w:hAnsi="Palatino Linotype"/>
          <w:sz w:val="24"/>
          <w:szCs w:val="24"/>
          <w:lang w:val="en-US"/>
        </w:rPr>
        <w:t>, Μπ</w:t>
      </w:r>
      <w:proofErr w:type="spellStart"/>
      <w:r w:rsidR="00E14E0D">
        <w:rPr>
          <w:rFonts w:ascii="Palatino Linotype" w:hAnsi="Palatino Linotype"/>
          <w:sz w:val="24"/>
          <w:szCs w:val="24"/>
          <w:lang w:val="en-US"/>
        </w:rPr>
        <w:t>ορντ</w:t>
      </w:r>
      <w:proofErr w:type="spellEnd"/>
      <w:r w:rsidR="00E14E0D">
        <w:rPr>
          <w:rFonts w:ascii="Palatino Linotype" w:hAnsi="Palatino Linotype"/>
          <w:sz w:val="24"/>
          <w:szCs w:val="24"/>
          <w:lang w:val="el-GR"/>
        </w:rPr>
        <w:t>ώ</w:t>
      </w:r>
      <w:r>
        <w:rPr>
          <w:rFonts w:ascii="Palatino Linotype" w:hAnsi="Palatino Linotype"/>
          <w:sz w:val="24"/>
          <w:szCs w:val="24"/>
          <w:lang w:val="en-US"/>
        </w:rPr>
        <w:t xml:space="preserve"> (7/9/2012)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  <w:lang w:val="en-US"/>
        </w:rPr>
        <w:t xml:space="preserve">‘Pilgrims to Athens: The philosophical topography of Plato’s </w:t>
      </w:r>
      <w:r w:rsidRPr="00A5338C">
        <w:rPr>
          <w:rFonts w:ascii="Palatino Linotype" w:hAnsi="Palatino Linotype"/>
          <w:i/>
          <w:sz w:val="24"/>
          <w:szCs w:val="24"/>
          <w:lang w:val="en-US"/>
        </w:rPr>
        <w:t>Parmenides</w:t>
      </w:r>
      <w:r w:rsidRPr="00A5338C">
        <w:rPr>
          <w:rFonts w:ascii="Palatino Linotype" w:hAnsi="Palatino Linotype"/>
          <w:sz w:val="24"/>
          <w:szCs w:val="24"/>
          <w:lang w:val="en-US"/>
        </w:rPr>
        <w:t xml:space="preserve">’, International Conference on Ancient Greek Philosophy: Plato’s </w:t>
      </w:r>
      <w:r w:rsidRPr="00A5338C">
        <w:rPr>
          <w:rFonts w:ascii="Palatino Linotype" w:hAnsi="Palatino Linotype"/>
          <w:i/>
          <w:sz w:val="24"/>
          <w:szCs w:val="24"/>
          <w:lang w:val="en-US"/>
        </w:rPr>
        <w:t>Parmenides</w:t>
      </w:r>
      <w:r w:rsidR="00E14E0D">
        <w:rPr>
          <w:rFonts w:ascii="Palatino Linotype" w:hAnsi="Palatino Linotype"/>
          <w:sz w:val="24"/>
          <w:szCs w:val="24"/>
          <w:lang w:val="en-US"/>
        </w:rPr>
        <w:t>, Χα</w:t>
      </w:r>
      <w:proofErr w:type="spellStart"/>
      <w:r w:rsidR="00E14E0D">
        <w:rPr>
          <w:rFonts w:ascii="Palatino Linotype" w:hAnsi="Palatino Linotype"/>
          <w:sz w:val="24"/>
          <w:szCs w:val="24"/>
          <w:lang w:val="en-US"/>
        </w:rPr>
        <w:t>νι</w:t>
      </w:r>
      <w:proofErr w:type="spellEnd"/>
      <w:r w:rsidR="00E14E0D">
        <w:rPr>
          <w:rFonts w:ascii="Palatino Linotype" w:hAnsi="Palatino Linotype"/>
          <w:sz w:val="24"/>
          <w:szCs w:val="24"/>
          <w:lang w:val="el-GR"/>
        </w:rPr>
        <w:t>ά</w:t>
      </w:r>
      <w:r w:rsidRPr="00A5338C">
        <w:rPr>
          <w:rFonts w:ascii="Palatino Linotype" w:hAnsi="Palatino Linotype"/>
          <w:sz w:val="24"/>
          <w:szCs w:val="24"/>
          <w:lang w:val="en-US"/>
        </w:rPr>
        <w:t xml:space="preserve"> (26-30/9/2011)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  <w:lang w:val="en-US"/>
        </w:rPr>
        <w:lastRenderedPageBreak/>
        <w:t xml:space="preserve">‘The voice of the beloved: The dialogic </w:t>
      </w:r>
      <w:proofErr w:type="spellStart"/>
      <w:r w:rsidRPr="00A5338C">
        <w:rPr>
          <w:rFonts w:ascii="Palatino Linotype" w:hAnsi="Palatino Linotype"/>
          <w:sz w:val="24"/>
          <w:szCs w:val="24"/>
          <w:lang w:val="en-US"/>
        </w:rPr>
        <w:t>paraklausithyron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 xml:space="preserve"> in its diachrony’</w:t>
      </w:r>
      <w:r w:rsidR="00E14E0D">
        <w:rPr>
          <w:rFonts w:ascii="Palatino Linotype" w:hAnsi="Palatino Linotype"/>
          <w:sz w:val="24"/>
          <w:szCs w:val="24"/>
          <w:lang w:val="en-US"/>
        </w:rPr>
        <w:t>, Harvard Summer School, Ὀ</w:t>
      </w:r>
      <w:proofErr w:type="spellStart"/>
      <w:r w:rsidR="00E14E0D">
        <w:rPr>
          <w:rFonts w:ascii="Palatino Linotype" w:hAnsi="Palatino Linotype"/>
          <w:sz w:val="24"/>
          <w:szCs w:val="24"/>
          <w:lang w:val="el-GR"/>
        </w:rPr>
        <w:t>λυμπία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 xml:space="preserve"> (12/7/2011) 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  <w:lang w:val="en-US"/>
        </w:rPr>
        <w:t xml:space="preserve">‘Ancient Greeks in modern Greek songs: the case of </w:t>
      </w:r>
      <w:proofErr w:type="spellStart"/>
      <w:r w:rsidRPr="00A5338C">
        <w:rPr>
          <w:rFonts w:ascii="Palatino Linotype" w:hAnsi="Palatino Linotype"/>
          <w:sz w:val="24"/>
          <w:szCs w:val="24"/>
          <w:lang w:val="en-US"/>
        </w:rPr>
        <w:t>Sokrates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>’, Re-imagining the Past: Antiquity and Modern Greek Culture, Univ</w:t>
      </w:r>
      <w:r w:rsidR="00E14E0D">
        <w:rPr>
          <w:rFonts w:ascii="Palatino Linotype" w:hAnsi="Palatino Linotype"/>
          <w:sz w:val="24"/>
          <w:szCs w:val="24"/>
          <w:lang w:val="en-US"/>
        </w:rPr>
        <w:t>ersity of Birmingham, Μπ</w:t>
      </w:r>
      <w:proofErr w:type="spellStart"/>
      <w:r w:rsidR="00E14E0D">
        <w:rPr>
          <w:rFonts w:ascii="Palatino Linotype" w:hAnsi="Palatino Linotype"/>
          <w:sz w:val="24"/>
          <w:szCs w:val="24"/>
          <w:lang w:val="el-GR"/>
        </w:rPr>
        <w:t>έρμιγχαμ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 xml:space="preserve"> (27-28/6/2011)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  <w:lang w:val="en-US"/>
        </w:rPr>
        <w:t xml:space="preserve"> ‘</w:t>
      </w:r>
      <w:r w:rsidRPr="00A5338C">
        <w:rPr>
          <w:rFonts w:ascii="Palatino Linotype" w:hAnsi="Palatino Linotype"/>
          <w:i/>
          <w:sz w:val="24"/>
          <w:szCs w:val="24"/>
          <w:lang w:val="en-US"/>
        </w:rPr>
        <w:t>Ὥ</w:t>
      </w:r>
      <w:proofErr w:type="spellStart"/>
      <w:r w:rsidRPr="00A5338C">
        <w:rPr>
          <w:rFonts w:ascii="Palatino Linotype" w:hAnsi="Palatino Linotype"/>
          <w:i/>
          <w:sz w:val="24"/>
          <w:szCs w:val="24"/>
          <w:lang w:val="el-GR"/>
        </w:rPr>
        <w:t>σπερ</w:t>
      </w:r>
      <w:proofErr w:type="spellEnd"/>
      <w:r w:rsidRPr="00A5338C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A5338C">
        <w:rPr>
          <w:rFonts w:ascii="Palatino Linotype" w:hAnsi="Palatino Linotype"/>
          <w:i/>
          <w:sz w:val="24"/>
          <w:szCs w:val="24"/>
          <w:lang w:val="el-GR"/>
        </w:rPr>
        <w:t>ποιητὴς</w:t>
      </w:r>
      <w:proofErr w:type="spellEnd"/>
      <w:r w:rsidRPr="00A5338C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A5338C">
        <w:rPr>
          <w:rFonts w:ascii="Palatino Linotype" w:hAnsi="Palatino Linotype"/>
          <w:i/>
          <w:sz w:val="24"/>
          <w:szCs w:val="24"/>
          <w:lang w:val="el-GR"/>
        </w:rPr>
        <w:t>ὑποκριτῇ</w:t>
      </w:r>
      <w:proofErr w:type="spellEnd"/>
      <w:r w:rsidRPr="00A5338C">
        <w:rPr>
          <w:rFonts w:ascii="Palatino Linotype" w:hAnsi="Palatino Linotype"/>
          <w:i/>
          <w:sz w:val="24"/>
          <w:szCs w:val="24"/>
          <w:lang w:val="en-US"/>
        </w:rPr>
        <w:t>:</w:t>
      </w:r>
      <w:r w:rsidRPr="00A5338C">
        <w:rPr>
          <w:rFonts w:ascii="Palatino Linotype" w:hAnsi="Palatino Linotype"/>
          <w:sz w:val="24"/>
          <w:szCs w:val="24"/>
          <w:lang w:val="en-US"/>
        </w:rPr>
        <w:t xml:space="preserve"> The tragedy of the frustrated philosopher-poets in Plato’s </w:t>
      </w:r>
      <w:proofErr w:type="spellStart"/>
      <w:r w:rsidRPr="00A5338C">
        <w:rPr>
          <w:rFonts w:ascii="Palatino Linotype" w:hAnsi="Palatino Linotype"/>
          <w:i/>
          <w:sz w:val="24"/>
          <w:szCs w:val="24"/>
          <w:lang w:val="en-US"/>
        </w:rPr>
        <w:t>Charmides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>’, III International Philosophy Con</w:t>
      </w:r>
      <w:r w:rsidR="00E14E0D">
        <w:rPr>
          <w:rFonts w:ascii="Palatino Linotype" w:hAnsi="Palatino Linotype"/>
          <w:sz w:val="24"/>
          <w:szCs w:val="24"/>
          <w:lang w:val="en-US"/>
        </w:rPr>
        <w:t xml:space="preserve">ference, Academy of Athens </w:t>
      </w:r>
      <w:r w:rsidRPr="00A5338C">
        <w:rPr>
          <w:rFonts w:ascii="Palatino Linotype" w:hAnsi="Palatino Linotype"/>
          <w:sz w:val="24"/>
          <w:szCs w:val="24"/>
          <w:lang w:val="en-US"/>
        </w:rPr>
        <w:t>(</w:t>
      </w:r>
      <w:r w:rsidRPr="00A5338C">
        <w:rPr>
          <w:rFonts w:ascii="Palatino Linotype" w:hAnsi="Palatino Linotype"/>
          <w:sz w:val="24"/>
          <w:szCs w:val="24"/>
          <w:lang w:val="el-GR"/>
        </w:rPr>
        <w:t>ΚΕΕΦ</w:t>
      </w:r>
      <w:r w:rsidR="00E14E0D">
        <w:rPr>
          <w:rFonts w:ascii="Palatino Linotype" w:hAnsi="Palatino Linotype"/>
          <w:sz w:val="24"/>
          <w:szCs w:val="24"/>
          <w:lang w:val="en-US"/>
        </w:rPr>
        <w:t>), Σπ</w:t>
      </w:r>
      <w:proofErr w:type="spellStart"/>
      <w:r w:rsidR="00E14E0D">
        <w:rPr>
          <w:rFonts w:ascii="Palatino Linotype" w:hAnsi="Palatino Linotype"/>
          <w:sz w:val="24"/>
          <w:szCs w:val="24"/>
          <w:lang w:val="el-GR"/>
        </w:rPr>
        <w:t>άρτη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 xml:space="preserve"> (26-29/5/2011) 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  <w:lang w:val="en-US"/>
        </w:rPr>
        <w:t xml:space="preserve">‘Platonic intratextuality: Plato’s </w:t>
      </w:r>
      <w:proofErr w:type="spellStart"/>
      <w:r w:rsidRPr="00A5338C">
        <w:rPr>
          <w:rFonts w:ascii="Palatino Linotype" w:hAnsi="Palatino Linotype"/>
          <w:i/>
          <w:sz w:val="24"/>
          <w:szCs w:val="24"/>
          <w:lang w:val="en-US"/>
        </w:rPr>
        <w:t>Charmides</w:t>
      </w:r>
      <w:proofErr w:type="spellEnd"/>
      <w:r w:rsidRPr="00A5338C">
        <w:rPr>
          <w:rFonts w:ascii="Palatino Linotype" w:hAnsi="Palatino Linotype"/>
          <w:sz w:val="24"/>
          <w:szCs w:val="24"/>
          <w:lang w:val="en-US"/>
        </w:rPr>
        <w:t xml:space="preserve"> and </w:t>
      </w:r>
      <w:r w:rsidRPr="00A5338C">
        <w:rPr>
          <w:rFonts w:ascii="Palatino Linotype" w:hAnsi="Palatino Linotype"/>
          <w:i/>
          <w:sz w:val="24"/>
          <w:szCs w:val="24"/>
          <w:lang w:val="en-US"/>
        </w:rPr>
        <w:t>Alcibiades</w:t>
      </w:r>
      <w:r w:rsidRPr="00A5338C">
        <w:rPr>
          <w:rFonts w:ascii="Palatino Linotype" w:hAnsi="Palatino Linotype"/>
          <w:sz w:val="24"/>
          <w:szCs w:val="24"/>
          <w:lang w:val="en-US"/>
        </w:rPr>
        <w:t xml:space="preserve">’, </w:t>
      </w:r>
      <w:r w:rsidR="00E14E0D">
        <w:rPr>
          <w:rFonts w:ascii="Palatino Linotype" w:hAnsi="Palatino Linotype"/>
          <w:sz w:val="24"/>
          <w:szCs w:val="24"/>
          <w:lang w:val="el-GR"/>
        </w:rPr>
        <w:t>Παν</w:t>
      </w:r>
      <w:r w:rsidR="00E14E0D" w:rsidRPr="00E14E0D">
        <w:rPr>
          <w:rFonts w:ascii="Palatino Linotype" w:hAnsi="Palatino Linotype"/>
          <w:sz w:val="24"/>
          <w:szCs w:val="24"/>
          <w:lang w:val="en-US"/>
        </w:rPr>
        <w:t>/</w:t>
      </w:r>
      <w:proofErr w:type="spellStart"/>
      <w:r w:rsidR="00E14E0D">
        <w:rPr>
          <w:rFonts w:ascii="Palatino Linotype" w:hAnsi="Palatino Linotype"/>
          <w:sz w:val="24"/>
          <w:szCs w:val="24"/>
          <w:lang w:val="el-GR"/>
        </w:rPr>
        <w:t>μιο</w:t>
      </w:r>
      <w:proofErr w:type="spellEnd"/>
      <w:r w:rsidR="00E14E0D" w:rsidRPr="00E14E0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E14E0D">
        <w:rPr>
          <w:rFonts w:ascii="Palatino Linotype" w:hAnsi="Palatino Linotype"/>
          <w:sz w:val="24"/>
          <w:szCs w:val="24"/>
          <w:lang w:val="el-GR"/>
        </w:rPr>
        <w:t>Πατρῶν</w:t>
      </w:r>
      <w:proofErr w:type="spellEnd"/>
      <w:r w:rsidR="00E14E0D" w:rsidRPr="00E14E0D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="00E14E0D">
        <w:rPr>
          <w:rFonts w:ascii="Palatino Linotype" w:hAnsi="Palatino Linotype"/>
          <w:sz w:val="24"/>
          <w:szCs w:val="24"/>
          <w:lang w:val="el-GR"/>
        </w:rPr>
        <w:t>Ρίον</w:t>
      </w:r>
      <w:proofErr w:type="spellEnd"/>
      <w:r w:rsidR="00E14E0D" w:rsidRPr="00E14E0D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A5338C">
        <w:rPr>
          <w:rFonts w:ascii="Palatino Linotype" w:hAnsi="Palatino Linotype"/>
          <w:sz w:val="24"/>
          <w:szCs w:val="24"/>
          <w:lang w:val="en-US"/>
        </w:rPr>
        <w:t xml:space="preserve"> (10-11/5/2011) 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5338C">
        <w:rPr>
          <w:rFonts w:ascii="Palatino Linotype" w:hAnsi="Palatino Linotype"/>
          <w:sz w:val="24"/>
          <w:szCs w:val="24"/>
        </w:rPr>
        <w:t xml:space="preserve">‘Myth as history, history as cautionary tale: Diachronic consciousness and Roman rule in </w:t>
      </w:r>
      <w:proofErr w:type="spellStart"/>
      <w:r w:rsidRPr="00A5338C">
        <w:rPr>
          <w:rFonts w:ascii="Palatino Linotype" w:hAnsi="Palatino Linotype"/>
          <w:sz w:val="24"/>
          <w:szCs w:val="24"/>
        </w:rPr>
        <w:t>Dio</w:t>
      </w:r>
      <w:proofErr w:type="spellEnd"/>
      <w:r w:rsidRPr="00A5338C">
        <w:rPr>
          <w:rFonts w:ascii="Palatino Linotype" w:hAnsi="Palatino Linotype"/>
          <w:sz w:val="24"/>
          <w:szCs w:val="24"/>
        </w:rPr>
        <w:t xml:space="preserve"> and Plutarch’, Diachrony: Diachronic aspects of ancient Greek literature &amp; culture, </w:t>
      </w:r>
      <w:r w:rsidRPr="00A5338C">
        <w:rPr>
          <w:rFonts w:ascii="Palatino Linotype" w:hAnsi="Palatino Linotype"/>
          <w:sz w:val="24"/>
          <w:szCs w:val="24"/>
          <w:lang w:val="en-US"/>
        </w:rPr>
        <w:t>Duke University, Durham (</w:t>
      </w:r>
      <w:r w:rsidRPr="00A5338C">
        <w:rPr>
          <w:rFonts w:ascii="Palatino Linotype" w:hAnsi="Palatino Linotype"/>
          <w:sz w:val="24"/>
          <w:szCs w:val="24"/>
        </w:rPr>
        <w:t>23-24/10/2009)</w:t>
      </w:r>
    </w:p>
    <w:p w:rsidR="00A06483" w:rsidRPr="00A5338C" w:rsidRDefault="00A06483" w:rsidP="00A06483">
      <w:pPr>
        <w:pStyle w:val="2"/>
        <w:numPr>
          <w:ilvl w:val="0"/>
          <w:numId w:val="4"/>
        </w:numPr>
        <w:rPr>
          <w:rFonts w:ascii="Palatino Linotype" w:hAnsi="Palatino Linotype"/>
          <w:u w:val="none"/>
        </w:rPr>
      </w:pPr>
      <w:r w:rsidRPr="00A5338C">
        <w:rPr>
          <w:rFonts w:ascii="Palatino Linotype" w:hAnsi="Palatino Linotype"/>
          <w:u w:val="none"/>
        </w:rPr>
        <w:t xml:space="preserve">“The Platonic dialogue as matrix for rewriting tradition: Anonymous’ </w:t>
      </w:r>
      <w:proofErr w:type="spellStart"/>
      <w:r w:rsidRPr="00A5338C">
        <w:rPr>
          <w:rFonts w:ascii="Palatino Linotype" w:hAnsi="Palatino Linotype"/>
          <w:i/>
          <w:u w:val="none"/>
        </w:rPr>
        <w:t>Charidemos</w:t>
      </w:r>
      <w:proofErr w:type="spellEnd"/>
      <w:r w:rsidRPr="00A5338C">
        <w:rPr>
          <w:rFonts w:ascii="Palatino Linotype" w:hAnsi="Palatino Linotype"/>
          <w:u w:val="none"/>
        </w:rPr>
        <w:t xml:space="preserve"> or </w:t>
      </w:r>
      <w:r w:rsidRPr="00A5338C">
        <w:rPr>
          <w:rFonts w:ascii="Palatino Linotype" w:hAnsi="Palatino Linotype"/>
          <w:i/>
          <w:u w:val="none"/>
        </w:rPr>
        <w:t>On Beauty</w:t>
      </w:r>
      <w:r w:rsidRPr="00A5338C">
        <w:rPr>
          <w:rFonts w:ascii="Palatino Linotype" w:hAnsi="Palatino Linotype"/>
          <w:u w:val="none"/>
        </w:rPr>
        <w:t>”, 137</w:t>
      </w:r>
      <w:r w:rsidRPr="00A5338C">
        <w:rPr>
          <w:rFonts w:ascii="Palatino Linotype" w:hAnsi="Palatino Linotype"/>
          <w:u w:val="none"/>
          <w:vertAlign w:val="superscript"/>
        </w:rPr>
        <w:t>th</w:t>
      </w:r>
      <w:r w:rsidRPr="00A5338C">
        <w:rPr>
          <w:rFonts w:ascii="Palatino Linotype" w:hAnsi="Palatino Linotype"/>
          <w:u w:val="none"/>
        </w:rPr>
        <w:t xml:space="preserve"> Annual Meeting of the American Philological Association, </w:t>
      </w:r>
      <w:r w:rsidR="00E14E0D">
        <w:rPr>
          <w:rFonts w:ascii="Palatino Linotype" w:hAnsi="Palatino Linotype"/>
          <w:u w:val="none"/>
          <w:lang w:val="el-GR"/>
        </w:rPr>
        <w:t>Μόντρεαλ</w:t>
      </w:r>
      <w:r w:rsidR="00E14E0D" w:rsidRPr="00E14E0D">
        <w:rPr>
          <w:rFonts w:ascii="Palatino Linotype" w:hAnsi="Palatino Linotype"/>
          <w:u w:val="none"/>
        </w:rPr>
        <w:t xml:space="preserve"> </w:t>
      </w:r>
      <w:r w:rsidR="00E14E0D">
        <w:rPr>
          <w:rFonts w:ascii="Palatino Linotype" w:hAnsi="Palatino Linotype"/>
          <w:u w:val="none"/>
          <w:lang w:val="el-GR"/>
        </w:rPr>
        <w:t>Κεμπέκ</w:t>
      </w:r>
      <w:r w:rsidR="008720E5">
        <w:rPr>
          <w:rFonts w:ascii="Palatino Linotype" w:hAnsi="Palatino Linotype"/>
          <w:u w:val="none"/>
        </w:rPr>
        <w:t xml:space="preserve"> (5-8/1/2006)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 xml:space="preserve">“Exploring the limits of Greek resistance: Plutarch’s construction of anti-Roman voices in the </w:t>
      </w:r>
      <w:r w:rsidRPr="00A5338C">
        <w:rPr>
          <w:rFonts w:ascii="Palatino Linotype" w:hAnsi="Palatino Linotype"/>
          <w:i/>
          <w:sz w:val="24"/>
          <w:lang w:val="en-US"/>
        </w:rPr>
        <w:t>Lives</w:t>
      </w:r>
      <w:r w:rsidRPr="00A5338C">
        <w:rPr>
          <w:rFonts w:ascii="Palatino Linotype" w:hAnsi="Palatino Linotype"/>
          <w:sz w:val="24"/>
          <w:lang w:val="en-US"/>
        </w:rPr>
        <w:t xml:space="preserve"> and the </w:t>
      </w:r>
      <w:proofErr w:type="spellStart"/>
      <w:r w:rsidRPr="00A5338C">
        <w:rPr>
          <w:rFonts w:ascii="Palatino Linotype" w:hAnsi="Palatino Linotype"/>
          <w:i/>
          <w:sz w:val="24"/>
          <w:lang w:val="en-US"/>
        </w:rPr>
        <w:t>Moralia</w:t>
      </w:r>
      <w:proofErr w:type="spellEnd"/>
      <w:r w:rsidRPr="00A5338C">
        <w:rPr>
          <w:rFonts w:ascii="Palatino Linotype" w:hAnsi="Palatino Linotype"/>
          <w:sz w:val="24"/>
          <w:lang w:val="en-US"/>
        </w:rPr>
        <w:t>”, 7</w:t>
      </w:r>
      <w:r w:rsidRPr="00A5338C">
        <w:rPr>
          <w:rFonts w:ascii="Palatino Linotype" w:hAnsi="Palatino Linotype"/>
          <w:sz w:val="24"/>
          <w:vertAlign w:val="superscript"/>
          <w:lang w:val="en-US"/>
        </w:rPr>
        <w:t>th</w:t>
      </w:r>
      <w:r w:rsidRPr="00A5338C">
        <w:rPr>
          <w:rFonts w:ascii="Palatino Linotype" w:hAnsi="Palatino Linotype"/>
          <w:sz w:val="24"/>
          <w:lang w:val="en-US"/>
        </w:rPr>
        <w:t xml:space="preserve"> International Conference of the International Pluta</w:t>
      </w:r>
      <w:r w:rsidR="00E14E0D">
        <w:rPr>
          <w:rFonts w:ascii="Palatino Linotype" w:hAnsi="Palatino Linotype"/>
          <w:sz w:val="24"/>
          <w:lang w:val="en-US"/>
        </w:rPr>
        <w:t>rch Society, Παν/</w:t>
      </w:r>
      <w:proofErr w:type="spellStart"/>
      <w:r w:rsidR="00E14E0D">
        <w:rPr>
          <w:rFonts w:ascii="Palatino Linotype" w:hAnsi="Palatino Linotype"/>
          <w:sz w:val="24"/>
          <w:lang w:val="en-US"/>
        </w:rPr>
        <w:t>μιο</w:t>
      </w:r>
      <w:proofErr w:type="spellEnd"/>
      <w:r w:rsidR="00E14E0D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14E0D">
        <w:rPr>
          <w:rFonts w:ascii="Palatino Linotype" w:hAnsi="Palatino Linotype"/>
          <w:sz w:val="24"/>
          <w:lang w:val="en-US"/>
        </w:rPr>
        <w:t>Κρ</w:t>
      </w:r>
      <w:r w:rsidR="00E14E0D">
        <w:rPr>
          <w:rFonts w:ascii="Palatino Linotype" w:hAnsi="Palatino Linotype"/>
          <w:sz w:val="24"/>
          <w:lang w:val="el-GR"/>
        </w:rPr>
        <w:t>ήτης</w:t>
      </w:r>
      <w:proofErr w:type="spellEnd"/>
      <w:r w:rsidR="00E14E0D" w:rsidRPr="00E14E0D">
        <w:rPr>
          <w:rFonts w:ascii="Palatino Linotype" w:hAnsi="Palatino Linotype"/>
          <w:sz w:val="24"/>
          <w:lang w:val="en-US"/>
        </w:rPr>
        <w:t xml:space="preserve">, </w:t>
      </w:r>
      <w:r w:rsidR="00E14E0D">
        <w:rPr>
          <w:rFonts w:ascii="Palatino Linotype" w:hAnsi="Palatino Linotype"/>
          <w:sz w:val="24"/>
          <w:lang w:val="el-GR"/>
        </w:rPr>
        <w:t>Ρέθυμνο</w:t>
      </w:r>
      <w:r w:rsidR="008720E5">
        <w:rPr>
          <w:rFonts w:ascii="Palatino Linotype" w:hAnsi="Palatino Linotype"/>
          <w:sz w:val="24"/>
          <w:lang w:val="en-US"/>
        </w:rPr>
        <w:t xml:space="preserve"> (4-8/5/2005)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 xml:space="preserve">“When lovers cry: An introduction to the history of Greek </w:t>
      </w:r>
      <w:proofErr w:type="spellStart"/>
      <w:r w:rsidRPr="00A5338C">
        <w:rPr>
          <w:rFonts w:ascii="Palatino Linotype" w:hAnsi="Palatino Linotype"/>
          <w:i/>
          <w:sz w:val="24"/>
          <w:lang w:val="en-US"/>
        </w:rPr>
        <w:t>paraklausithyron</w:t>
      </w:r>
      <w:proofErr w:type="spellEnd"/>
      <w:r w:rsidRPr="00A5338C">
        <w:rPr>
          <w:rFonts w:ascii="Palatino Linotype" w:hAnsi="Palatino Linotype"/>
          <w:sz w:val="24"/>
          <w:lang w:val="en-US"/>
        </w:rPr>
        <w:t>”, Cambrid</w:t>
      </w:r>
      <w:r w:rsidR="008720E5">
        <w:rPr>
          <w:rFonts w:ascii="Palatino Linotype" w:hAnsi="Palatino Linotype"/>
          <w:sz w:val="24"/>
          <w:lang w:val="en-US"/>
        </w:rPr>
        <w:t>ge Literary Seminar (7/10/2000)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 xml:space="preserve">“The emergence of theatrocracy: A revisionist version of the Athenian cultural history”, </w:t>
      </w:r>
      <w:r w:rsidRPr="00A5338C">
        <w:rPr>
          <w:rFonts w:ascii="Palatino Linotype" w:hAnsi="Palatino Linotype"/>
          <w:i/>
          <w:sz w:val="24"/>
          <w:lang w:val="en-US"/>
        </w:rPr>
        <w:t>Things aren’t what they used to be: Nostalgia and the ideology of the past</w:t>
      </w:r>
      <w:r w:rsidRPr="00A5338C">
        <w:rPr>
          <w:rFonts w:ascii="Palatino Linotype" w:hAnsi="Palatino Linotype"/>
          <w:sz w:val="24"/>
          <w:lang w:val="en-US"/>
        </w:rPr>
        <w:t xml:space="preserve">. Interdisciplinary Graduate Conference, </w:t>
      </w:r>
      <w:r w:rsidR="00E14E0D">
        <w:rPr>
          <w:rFonts w:ascii="Palatino Linotype" w:hAnsi="Palatino Linotype"/>
          <w:sz w:val="24"/>
          <w:lang w:val="el-GR"/>
        </w:rPr>
        <w:t>Παν/</w:t>
      </w:r>
      <w:proofErr w:type="spellStart"/>
      <w:r w:rsidR="00E14E0D">
        <w:rPr>
          <w:rFonts w:ascii="Palatino Linotype" w:hAnsi="Palatino Linotype"/>
          <w:sz w:val="24"/>
          <w:lang w:val="el-GR"/>
        </w:rPr>
        <w:t>μιο</w:t>
      </w:r>
      <w:proofErr w:type="spellEnd"/>
      <w:r w:rsidR="00E14E0D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E14E0D">
        <w:rPr>
          <w:rFonts w:ascii="Palatino Linotype" w:hAnsi="Palatino Linotype"/>
          <w:sz w:val="24"/>
          <w:lang w:val="el-GR"/>
        </w:rPr>
        <w:t>τοῦ</w:t>
      </w:r>
      <w:proofErr w:type="spellEnd"/>
      <w:r w:rsidR="00E14E0D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E14E0D">
        <w:rPr>
          <w:rFonts w:ascii="Palatino Linotype" w:hAnsi="Palatino Linotype"/>
          <w:sz w:val="24"/>
          <w:lang w:val="el-GR"/>
        </w:rPr>
        <w:t>Γουώρικ</w:t>
      </w:r>
      <w:proofErr w:type="spellEnd"/>
      <w:r w:rsidR="00E14E0D">
        <w:rPr>
          <w:rFonts w:ascii="Palatino Linotype" w:hAnsi="Palatino Linotype"/>
          <w:sz w:val="24"/>
          <w:lang w:val="el-GR"/>
        </w:rPr>
        <w:t xml:space="preserve"> </w:t>
      </w:r>
      <w:r w:rsidR="008720E5">
        <w:rPr>
          <w:rFonts w:ascii="Palatino Linotype" w:hAnsi="Palatino Linotype"/>
          <w:sz w:val="24"/>
          <w:lang w:val="en-US"/>
        </w:rPr>
        <w:t>(17/6/2000)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 xml:space="preserve">“Farewell to Athens: </w:t>
      </w:r>
      <w:proofErr w:type="spellStart"/>
      <w:r w:rsidRPr="00A5338C">
        <w:rPr>
          <w:rFonts w:ascii="Palatino Linotype" w:hAnsi="Palatino Linotype"/>
          <w:sz w:val="24"/>
          <w:lang w:val="en-US"/>
        </w:rPr>
        <w:t>Sokrates</w:t>
      </w:r>
      <w:proofErr w:type="spellEnd"/>
      <w:r w:rsidRPr="00A5338C">
        <w:rPr>
          <w:rFonts w:ascii="Palatino Linotype" w:hAnsi="Palatino Linotype"/>
          <w:sz w:val="24"/>
          <w:lang w:val="en-US"/>
        </w:rPr>
        <w:t xml:space="preserve">’ valedictory words to his fellow-citizens (Plato’s </w:t>
      </w:r>
      <w:r w:rsidRPr="00A5338C">
        <w:rPr>
          <w:rFonts w:ascii="Palatino Linotype" w:hAnsi="Palatino Linotype"/>
          <w:i/>
          <w:sz w:val="24"/>
          <w:lang w:val="en-US"/>
        </w:rPr>
        <w:t>Apology</w:t>
      </w:r>
      <w:r w:rsidRPr="00A5338C">
        <w:rPr>
          <w:rFonts w:ascii="Palatino Linotype" w:hAnsi="Palatino Linotype"/>
          <w:sz w:val="24"/>
          <w:lang w:val="en-US"/>
        </w:rPr>
        <w:t xml:space="preserve"> 35e-42a), Cambri</w:t>
      </w:r>
      <w:r w:rsidR="008720E5">
        <w:rPr>
          <w:rFonts w:ascii="Palatino Linotype" w:hAnsi="Palatino Linotype"/>
          <w:sz w:val="24"/>
          <w:lang w:val="en-US"/>
        </w:rPr>
        <w:t>dge Literary Seminar (8/3/2000)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lastRenderedPageBreak/>
        <w:t>“The Poetics of Exile in Greek Song”, Cambridge Graduate Interd</w:t>
      </w:r>
      <w:r w:rsidR="008720E5">
        <w:rPr>
          <w:rFonts w:ascii="Palatino Linotype" w:hAnsi="Palatino Linotype"/>
          <w:sz w:val="24"/>
          <w:lang w:val="en-US"/>
        </w:rPr>
        <w:t>isciplinary Seminar (3/12/1999)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>“The Tragic Sense of Life in Greek Song”, Cambridge Graduate Interd</w:t>
      </w:r>
      <w:r w:rsidR="008720E5">
        <w:rPr>
          <w:rFonts w:ascii="Palatino Linotype" w:hAnsi="Palatino Linotype"/>
          <w:sz w:val="24"/>
          <w:lang w:val="en-US"/>
        </w:rPr>
        <w:t>isciplinary Seminar (11/6/1999)</w:t>
      </w:r>
    </w:p>
    <w:p w:rsidR="00A06483" w:rsidRPr="00A5338C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 xml:space="preserve">“How to listen to a Greek song: A peculiar case of literary criticism (Plato’s </w:t>
      </w:r>
      <w:r w:rsidRPr="00A5338C">
        <w:rPr>
          <w:rFonts w:ascii="Palatino Linotype" w:hAnsi="Palatino Linotype"/>
          <w:i/>
          <w:sz w:val="24"/>
          <w:lang w:val="en-US"/>
        </w:rPr>
        <w:t>Protagoras</w:t>
      </w:r>
      <w:r w:rsidRPr="00A5338C">
        <w:rPr>
          <w:rFonts w:ascii="Palatino Linotype" w:hAnsi="Palatino Linotype"/>
          <w:sz w:val="24"/>
          <w:lang w:val="en-US"/>
        </w:rPr>
        <w:t xml:space="preserve"> 338e-348a)”, Cambri</w:t>
      </w:r>
      <w:r w:rsidR="008720E5">
        <w:rPr>
          <w:rFonts w:ascii="Palatino Linotype" w:hAnsi="Palatino Linotype"/>
          <w:sz w:val="24"/>
          <w:lang w:val="en-US"/>
        </w:rPr>
        <w:t>dge Literary Seminar (2/6/1999)</w:t>
      </w:r>
    </w:p>
    <w:p w:rsidR="00A06483" w:rsidRPr="00083A96" w:rsidRDefault="00A06483" w:rsidP="00A06483">
      <w:pPr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sz w:val="24"/>
          <w:lang w:val="en-US"/>
        </w:rPr>
        <w:t>“</w:t>
      </w:r>
      <w:r w:rsidRPr="00A5338C">
        <w:rPr>
          <w:rFonts w:ascii="Palatino Linotype" w:hAnsi="Palatino Linotype"/>
          <w:sz w:val="24"/>
          <w:lang w:val="el-GR"/>
        </w:rPr>
        <w:t>Καταγέλαστος</w:t>
      </w:r>
      <w:r w:rsidRPr="00A5338C">
        <w:rPr>
          <w:rFonts w:ascii="Palatino Linotype" w:hAnsi="Palatino Linotype"/>
          <w:sz w:val="24"/>
          <w:lang w:val="en-US"/>
        </w:rPr>
        <w:t xml:space="preserve"> </w:t>
      </w:r>
      <w:r w:rsidRPr="00A5338C">
        <w:rPr>
          <w:rFonts w:ascii="Palatino Linotype" w:hAnsi="Palatino Linotype"/>
          <w:sz w:val="24"/>
          <w:lang w:val="el-GR"/>
        </w:rPr>
        <w:t>μαινόμενος</w:t>
      </w:r>
      <w:r w:rsidRPr="00A5338C">
        <w:rPr>
          <w:rFonts w:ascii="Palatino Linotype" w:hAnsi="Palatino Linotype"/>
          <w:sz w:val="24"/>
          <w:lang w:val="en-US"/>
        </w:rPr>
        <w:t xml:space="preserve">: A neglected image in the Platonic corpus”, </w:t>
      </w:r>
      <w:r w:rsidRPr="00A5338C">
        <w:rPr>
          <w:rFonts w:ascii="Palatino Linotype" w:hAnsi="Palatino Linotype"/>
          <w:i/>
          <w:sz w:val="24"/>
          <w:lang w:val="en-US"/>
        </w:rPr>
        <w:t>Rethinking the Irrational: Madness in the Ancient World</w:t>
      </w:r>
      <w:r w:rsidRPr="00A5338C">
        <w:rPr>
          <w:rFonts w:ascii="Palatino Linotype" w:hAnsi="Palatino Linotype"/>
          <w:sz w:val="24"/>
          <w:lang w:val="en-US"/>
        </w:rPr>
        <w:t>, Graduate Interdisciplinary Confer</w:t>
      </w:r>
      <w:r w:rsidR="008720E5">
        <w:rPr>
          <w:rFonts w:ascii="Palatino Linotype" w:hAnsi="Palatino Linotype"/>
          <w:sz w:val="24"/>
          <w:lang w:val="en-US"/>
        </w:rPr>
        <w:t>ence, Newnham College, Καῖ</w:t>
      </w:r>
      <w:r w:rsidR="008720E5">
        <w:rPr>
          <w:rFonts w:ascii="Palatino Linotype" w:hAnsi="Palatino Linotype"/>
          <w:sz w:val="24"/>
          <w:lang w:val="el-GR"/>
        </w:rPr>
        <w:t>μπριτζ</w:t>
      </w:r>
      <w:r w:rsidR="008720E5">
        <w:rPr>
          <w:rFonts w:ascii="Palatino Linotype" w:hAnsi="Palatino Linotype"/>
          <w:sz w:val="24"/>
          <w:lang w:val="en-US"/>
        </w:rPr>
        <w:t xml:space="preserve"> (23/3/1999)</w:t>
      </w:r>
    </w:p>
    <w:p w:rsidR="00A06483" w:rsidRPr="00A5338C" w:rsidRDefault="00A06483" w:rsidP="00A06483">
      <w:pPr>
        <w:spacing w:line="360" w:lineRule="auto"/>
        <w:jc w:val="both"/>
        <w:rPr>
          <w:rFonts w:ascii="Palatino Linotype" w:hAnsi="Palatino Linotype"/>
          <w:sz w:val="24"/>
          <w:u w:val="single"/>
          <w:lang w:val="en-US"/>
        </w:rPr>
      </w:pPr>
    </w:p>
    <w:p w:rsidR="00A06483" w:rsidRPr="00A5338C" w:rsidRDefault="00615F24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u w:val="single"/>
          <w:lang w:val="el-GR"/>
        </w:rPr>
        <w:t>ΣΥΜΜΕΤΟΧΕΣ</w:t>
      </w:r>
      <w:r w:rsidR="00A06483" w:rsidRPr="00A5338C">
        <w:rPr>
          <w:rFonts w:ascii="Palatino Linotype" w:hAnsi="Palatino Linotype"/>
          <w:sz w:val="24"/>
          <w:lang w:val="en-US"/>
        </w:rPr>
        <w:t>:</w:t>
      </w:r>
    </w:p>
    <w:p w:rsidR="00A06483" w:rsidRPr="00A5338C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A06483" w:rsidRPr="00A5338C" w:rsidRDefault="00A06483" w:rsidP="00A06483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i/>
          <w:sz w:val="24"/>
          <w:lang w:val="en-US"/>
        </w:rPr>
        <w:t>Dissoi Logoi</w:t>
      </w:r>
      <w:r w:rsidRPr="00A5338C">
        <w:rPr>
          <w:rFonts w:ascii="Palatino Linotype" w:hAnsi="Palatino Linotype"/>
          <w:sz w:val="24"/>
          <w:lang w:val="en-US"/>
        </w:rPr>
        <w:t xml:space="preserve">: </w:t>
      </w:r>
      <w:r w:rsidR="00EE4AC6">
        <w:rPr>
          <w:rFonts w:ascii="Palatino Linotype" w:hAnsi="Palatino Linotype"/>
          <w:sz w:val="24"/>
          <w:lang w:val="el-GR"/>
        </w:rPr>
        <w:t>Διήμερο</w:t>
      </w:r>
      <w:r w:rsidR="00EE4AC6" w:rsidRPr="00EE4AC6">
        <w:rPr>
          <w:rFonts w:ascii="Palatino Linotype" w:hAnsi="Palatino Linotype"/>
          <w:sz w:val="24"/>
          <w:lang w:val="en-US"/>
        </w:rPr>
        <w:t xml:space="preserve"> </w:t>
      </w:r>
      <w:r w:rsidR="00EE4AC6">
        <w:rPr>
          <w:rFonts w:ascii="Palatino Linotype" w:hAnsi="Palatino Linotype"/>
          <w:sz w:val="24"/>
          <w:lang w:val="el-GR"/>
        </w:rPr>
        <w:t>σεμινάριο</w:t>
      </w:r>
      <w:r w:rsidR="00EE4AC6" w:rsidRPr="00EE4AC6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E4AC6">
        <w:rPr>
          <w:rFonts w:ascii="Palatino Linotype" w:hAnsi="Palatino Linotype"/>
          <w:sz w:val="24"/>
          <w:lang w:val="el-GR"/>
        </w:rPr>
        <w:t>μὲ</w:t>
      </w:r>
      <w:proofErr w:type="spellEnd"/>
      <w:r w:rsidR="00EE4AC6" w:rsidRPr="00EE4AC6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E4AC6">
        <w:rPr>
          <w:rFonts w:ascii="Palatino Linotype" w:hAnsi="Palatino Linotype"/>
          <w:sz w:val="24"/>
          <w:lang w:val="el-GR"/>
        </w:rPr>
        <w:t>τὴν</w:t>
      </w:r>
      <w:proofErr w:type="spellEnd"/>
      <w:r w:rsidR="00EE4AC6" w:rsidRPr="00EE4AC6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E4AC6">
        <w:rPr>
          <w:rFonts w:ascii="Palatino Linotype" w:hAnsi="Palatino Linotype"/>
          <w:sz w:val="24"/>
          <w:lang w:val="el-GR"/>
        </w:rPr>
        <w:t>φιλοσοφικὴ</w:t>
      </w:r>
      <w:proofErr w:type="spellEnd"/>
      <w:r w:rsidR="00EE4AC6" w:rsidRPr="00EE4AC6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E4AC6">
        <w:rPr>
          <w:rFonts w:ascii="Palatino Linotype" w:hAnsi="Palatino Linotype"/>
          <w:sz w:val="24"/>
          <w:lang w:val="el-GR"/>
        </w:rPr>
        <w:t>ὁμάδα</w:t>
      </w:r>
      <w:proofErr w:type="spellEnd"/>
      <w:r w:rsidR="00EE4AC6" w:rsidRPr="00EE4AC6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E4AC6">
        <w:rPr>
          <w:rFonts w:ascii="Palatino Linotype" w:hAnsi="Palatino Linotype"/>
          <w:sz w:val="24"/>
          <w:lang w:val="el-GR"/>
        </w:rPr>
        <w:t>Καῖμπριτζ</w:t>
      </w:r>
      <w:proofErr w:type="spellEnd"/>
      <w:r w:rsidR="00EE4AC6" w:rsidRPr="00EE4AC6">
        <w:rPr>
          <w:rFonts w:ascii="Palatino Linotype" w:hAnsi="Palatino Linotype"/>
          <w:sz w:val="24"/>
          <w:lang w:val="en-US"/>
        </w:rPr>
        <w:t>-</w:t>
      </w:r>
      <w:proofErr w:type="spellStart"/>
      <w:r w:rsidR="00EE4AC6">
        <w:rPr>
          <w:rFonts w:ascii="Palatino Linotype" w:hAnsi="Palatino Linotype"/>
          <w:sz w:val="24"/>
          <w:lang w:val="el-GR"/>
        </w:rPr>
        <w:t>Λίλλης</w:t>
      </w:r>
      <w:proofErr w:type="spellEnd"/>
      <w:r w:rsidR="00EB79E3">
        <w:rPr>
          <w:rFonts w:ascii="Palatino Linotype" w:hAnsi="Palatino Linotype"/>
          <w:sz w:val="24"/>
          <w:lang w:val="en-US"/>
        </w:rPr>
        <w:t>, Λ</w:t>
      </w:r>
      <w:proofErr w:type="spellStart"/>
      <w:r w:rsidR="00EB79E3">
        <w:rPr>
          <w:rFonts w:ascii="Palatino Linotype" w:hAnsi="Palatino Linotype"/>
          <w:sz w:val="24"/>
          <w:lang w:val="el-GR"/>
        </w:rPr>
        <w:t>ίλλη</w:t>
      </w:r>
      <w:proofErr w:type="spellEnd"/>
      <w:r w:rsidR="00EB79E3">
        <w:rPr>
          <w:rFonts w:ascii="Palatino Linotype" w:hAnsi="Palatino Linotype"/>
          <w:sz w:val="24"/>
          <w:lang w:val="en-US"/>
        </w:rPr>
        <w:t xml:space="preserve"> (5-7/5/2000)</w:t>
      </w:r>
    </w:p>
    <w:p w:rsidR="00A06483" w:rsidRPr="00A5338C" w:rsidRDefault="00A06483" w:rsidP="00A06483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A5338C">
        <w:rPr>
          <w:rFonts w:ascii="Palatino Linotype" w:hAnsi="Palatino Linotype"/>
          <w:i/>
          <w:sz w:val="24"/>
          <w:lang w:val="en-US"/>
        </w:rPr>
        <w:t xml:space="preserve">Studies in </w:t>
      </w:r>
      <w:r w:rsidRPr="00A5338C">
        <w:rPr>
          <w:rFonts w:ascii="Palatino Linotype" w:hAnsi="Palatino Linotype"/>
          <w:sz w:val="24"/>
          <w:lang w:val="en-US"/>
        </w:rPr>
        <w:t xml:space="preserve">Laches, </w:t>
      </w:r>
      <w:proofErr w:type="spellStart"/>
      <w:r w:rsidRPr="00A5338C">
        <w:rPr>
          <w:rFonts w:ascii="Palatino Linotype" w:hAnsi="Palatino Linotype"/>
          <w:sz w:val="24"/>
          <w:lang w:val="en-US"/>
        </w:rPr>
        <w:t>Charmides</w:t>
      </w:r>
      <w:proofErr w:type="spellEnd"/>
      <w:r w:rsidRPr="00A5338C">
        <w:rPr>
          <w:rFonts w:ascii="Palatino Linotype" w:hAnsi="Palatino Linotype"/>
          <w:sz w:val="24"/>
          <w:lang w:val="en-US"/>
        </w:rPr>
        <w:t xml:space="preserve"> </w:t>
      </w:r>
      <w:r w:rsidRPr="00A5338C">
        <w:rPr>
          <w:rFonts w:ascii="Palatino Linotype" w:hAnsi="Palatino Linotype"/>
          <w:i/>
          <w:sz w:val="24"/>
          <w:lang w:val="en-US"/>
        </w:rPr>
        <w:t>and</w:t>
      </w:r>
      <w:r w:rsidRPr="00A5338C">
        <w:rPr>
          <w:rFonts w:ascii="Palatino Linotype" w:hAnsi="Palatino Linotype"/>
          <w:sz w:val="24"/>
          <w:lang w:val="en-US"/>
        </w:rPr>
        <w:t xml:space="preserve"> Lysis: </w:t>
      </w:r>
      <w:r w:rsidR="00EB79E3" w:rsidRPr="00EB79E3">
        <w:rPr>
          <w:rFonts w:ascii="Palatino Linotype" w:hAnsi="Palatino Linotype"/>
          <w:sz w:val="24"/>
          <w:lang w:val="en-US"/>
        </w:rPr>
        <w:t>5</w:t>
      </w:r>
      <w:r w:rsidR="00EB79E3" w:rsidRPr="00EB79E3">
        <w:rPr>
          <w:rFonts w:ascii="Palatino Linotype" w:hAnsi="Palatino Linotype"/>
          <w:sz w:val="24"/>
          <w:vertAlign w:val="superscript"/>
          <w:lang w:val="el-GR"/>
        </w:rPr>
        <w:t>ο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r w:rsidR="00EB79E3">
        <w:rPr>
          <w:rFonts w:ascii="Palatino Linotype" w:hAnsi="Palatino Linotype"/>
          <w:sz w:val="24"/>
          <w:lang w:val="el-GR"/>
        </w:rPr>
        <w:t>Συμπόσιο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B79E3">
        <w:rPr>
          <w:rFonts w:ascii="Palatino Linotype" w:hAnsi="Palatino Linotype"/>
          <w:sz w:val="24"/>
          <w:lang w:val="el-GR"/>
        </w:rPr>
        <w:t>τῆς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B79E3">
        <w:rPr>
          <w:rFonts w:ascii="Palatino Linotype" w:hAnsi="Palatino Linotype"/>
          <w:sz w:val="24"/>
          <w:lang w:val="el-GR"/>
        </w:rPr>
        <w:t>Διεθνοῦς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B79E3">
        <w:rPr>
          <w:rFonts w:ascii="Palatino Linotype" w:hAnsi="Palatino Linotype"/>
          <w:sz w:val="24"/>
          <w:lang w:val="el-GR"/>
        </w:rPr>
        <w:t>Πλατωνικῆς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r w:rsidR="00EB79E3">
        <w:rPr>
          <w:rFonts w:ascii="Palatino Linotype" w:hAnsi="Palatino Linotype"/>
          <w:sz w:val="24"/>
          <w:lang w:val="en-US"/>
        </w:rPr>
        <w:t>Ἑ</w:t>
      </w:r>
      <w:proofErr w:type="spellStart"/>
      <w:r w:rsidR="00EB79E3">
        <w:rPr>
          <w:rFonts w:ascii="Palatino Linotype" w:hAnsi="Palatino Linotype"/>
          <w:sz w:val="24"/>
          <w:lang w:val="el-GR"/>
        </w:rPr>
        <w:t>ταιρείας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, </w:t>
      </w:r>
      <w:r w:rsidR="00EB79E3">
        <w:rPr>
          <w:rFonts w:ascii="Palatino Linotype" w:hAnsi="Palatino Linotype"/>
          <w:sz w:val="24"/>
          <w:lang w:val="el-GR"/>
        </w:rPr>
        <w:t>Παν</w:t>
      </w:r>
      <w:r w:rsidR="00EB79E3" w:rsidRPr="00EB79E3">
        <w:rPr>
          <w:rFonts w:ascii="Palatino Linotype" w:hAnsi="Palatino Linotype"/>
          <w:sz w:val="24"/>
          <w:lang w:val="en-US"/>
        </w:rPr>
        <w:t>/</w:t>
      </w:r>
      <w:proofErr w:type="spellStart"/>
      <w:r w:rsidR="00EB79E3">
        <w:rPr>
          <w:rFonts w:ascii="Palatino Linotype" w:hAnsi="Palatino Linotype"/>
          <w:sz w:val="24"/>
          <w:lang w:val="el-GR"/>
        </w:rPr>
        <w:t>μιο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B79E3">
        <w:rPr>
          <w:rFonts w:ascii="Palatino Linotype" w:hAnsi="Palatino Linotype"/>
          <w:sz w:val="24"/>
          <w:lang w:val="el-GR"/>
        </w:rPr>
        <w:t>τοῦ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r w:rsidR="00EB79E3">
        <w:rPr>
          <w:rFonts w:ascii="Palatino Linotype" w:hAnsi="Palatino Linotype"/>
          <w:sz w:val="24"/>
          <w:lang w:val="el-GR"/>
        </w:rPr>
        <w:t>Τορόντου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, </w:t>
      </w:r>
      <w:r w:rsidR="00EB79E3">
        <w:rPr>
          <w:rFonts w:ascii="Palatino Linotype" w:hAnsi="Palatino Linotype"/>
          <w:sz w:val="24"/>
          <w:lang w:val="el-GR"/>
        </w:rPr>
        <w:t>Κολλέγιο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EB79E3">
        <w:rPr>
          <w:rFonts w:ascii="Palatino Linotype" w:hAnsi="Palatino Linotype"/>
          <w:sz w:val="24"/>
          <w:lang w:val="el-GR"/>
        </w:rPr>
        <w:t>τῆς</w:t>
      </w:r>
      <w:proofErr w:type="spellEnd"/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r w:rsidR="00EB79E3">
        <w:rPr>
          <w:rFonts w:ascii="Palatino Linotype" w:hAnsi="Palatino Linotype"/>
          <w:sz w:val="24"/>
          <w:lang w:val="en-US"/>
        </w:rPr>
        <w:t>Ἁ</w:t>
      </w:r>
      <w:r w:rsidR="00EB79E3">
        <w:rPr>
          <w:rFonts w:ascii="Palatino Linotype" w:hAnsi="Palatino Linotype"/>
          <w:sz w:val="24"/>
          <w:lang w:val="el-GR"/>
        </w:rPr>
        <w:t>γ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. </w:t>
      </w:r>
      <w:r w:rsidR="00EB79E3">
        <w:rPr>
          <w:rFonts w:ascii="Palatino Linotype" w:hAnsi="Palatino Linotype"/>
          <w:sz w:val="24"/>
          <w:lang w:val="el-GR"/>
        </w:rPr>
        <w:t>Τριάδος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, </w:t>
      </w:r>
      <w:r w:rsidR="00EB79E3">
        <w:rPr>
          <w:rFonts w:ascii="Palatino Linotype" w:hAnsi="Palatino Linotype"/>
          <w:sz w:val="24"/>
          <w:lang w:val="el-GR"/>
        </w:rPr>
        <w:t>Τορόντο</w:t>
      </w:r>
      <w:r w:rsidR="00EB79E3" w:rsidRPr="00EB79E3">
        <w:rPr>
          <w:rFonts w:ascii="Palatino Linotype" w:hAnsi="Palatino Linotype"/>
          <w:sz w:val="24"/>
          <w:lang w:val="en-US"/>
        </w:rPr>
        <w:t xml:space="preserve"> </w:t>
      </w:r>
      <w:r w:rsidR="00EB79E3">
        <w:rPr>
          <w:rFonts w:ascii="Palatino Linotype" w:hAnsi="Palatino Linotype"/>
          <w:sz w:val="24"/>
          <w:lang w:val="en-US"/>
        </w:rPr>
        <w:t>(20/8/1998)</w:t>
      </w:r>
    </w:p>
    <w:p w:rsidR="00A06483" w:rsidRPr="00A5338C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A06483" w:rsidRPr="00EB79E3" w:rsidRDefault="00EB79E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>
        <w:rPr>
          <w:rFonts w:ascii="Palatino Linotype" w:hAnsi="Palatino Linotype"/>
          <w:sz w:val="24"/>
          <w:u w:val="single"/>
          <w:lang w:val="el-GR"/>
        </w:rPr>
        <w:t>ΔΙΔΑΚΤΙΚΗ ΕΜΠΕΙΡΙΑ</w:t>
      </w:r>
    </w:p>
    <w:p w:rsidR="00A06483" w:rsidRPr="00A5338C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A1712C" w:rsidRPr="00A1712C" w:rsidRDefault="006A6397" w:rsidP="00A1712C">
      <w:pPr>
        <w:pStyle w:val="a5"/>
        <w:rPr>
          <w:rFonts w:ascii="Palatino Linotype" w:hAnsi="Palatino Linotype"/>
          <w:lang w:val="el-GR"/>
        </w:rPr>
      </w:pPr>
      <w:proofErr w:type="spellStart"/>
      <w:r w:rsidRPr="00A1712C">
        <w:rPr>
          <w:rFonts w:ascii="Palatino Linotype" w:hAnsi="Palatino Linotype"/>
          <w:b/>
          <w:lang w:val="el-GR"/>
        </w:rPr>
        <w:t>Ὀ</w:t>
      </w:r>
      <w:r>
        <w:rPr>
          <w:rFonts w:ascii="Palatino Linotype" w:hAnsi="Palatino Linotype"/>
          <w:b/>
          <w:lang w:val="el-GR"/>
        </w:rPr>
        <w:t>κτώβριος</w:t>
      </w:r>
      <w:proofErr w:type="spellEnd"/>
      <w:r w:rsidRPr="00A1712C">
        <w:rPr>
          <w:rFonts w:ascii="Palatino Linotype" w:hAnsi="Palatino Linotype"/>
          <w:b/>
          <w:lang w:val="el-GR"/>
        </w:rPr>
        <w:t xml:space="preserve"> 2014 – σ</w:t>
      </w:r>
      <w:r>
        <w:rPr>
          <w:rFonts w:ascii="Palatino Linotype" w:hAnsi="Palatino Linotype"/>
          <w:b/>
          <w:lang w:val="el-GR"/>
        </w:rPr>
        <w:t>ή</w:t>
      </w:r>
      <w:r w:rsidRPr="00A1712C">
        <w:rPr>
          <w:rFonts w:ascii="Palatino Linotype" w:hAnsi="Palatino Linotype"/>
          <w:b/>
          <w:lang w:val="el-GR"/>
        </w:rPr>
        <w:t>μερα</w:t>
      </w:r>
      <w:r w:rsidR="00A1712C" w:rsidRPr="00A1712C">
        <w:rPr>
          <w:rFonts w:ascii="Palatino Linotype" w:hAnsi="Palatino Linotype"/>
          <w:lang w:val="el-GR"/>
        </w:rPr>
        <w:t xml:space="preserve">: </w:t>
      </w:r>
      <w:proofErr w:type="spellStart"/>
      <w:r w:rsidR="00A1712C" w:rsidRPr="00A1712C">
        <w:rPr>
          <w:rFonts w:ascii="Palatino Linotype" w:hAnsi="Palatino Linotype"/>
          <w:lang w:val="el-GR"/>
        </w:rPr>
        <w:t>Ἐ</w:t>
      </w:r>
      <w:r w:rsidR="00A1712C">
        <w:rPr>
          <w:rFonts w:ascii="Palatino Linotype" w:hAnsi="Palatino Linotype"/>
          <w:lang w:val="el-GR"/>
        </w:rPr>
        <w:t>πίκουρος</w:t>
      </w:r>
      <w:proofErr w:type="spellEnd"/>
      <w:r w:rsidR="00A1712C" w:rsidRPr="00A1712C">
        <w:rPr>
          <w:rFonts w:ascii="Palatino Linotype" w:hAnsi="Palatino Linotype"/>
          <w:lang w:val="el-GR"/>
        </w:rPr>
        <w:t xml:space="preserve"> </w:t>
      </w:r>
      <w:proofErr w:type="spellStart"/>
      <w:r w:rsidR="00A1712C">
        <w:rPr>
          <w:rFonts w:ascii="Palatino Linotype" w:hAnsi="Palatino Linotype"/>
          <w:lang w:val="el-GR"/>
        </w:rPr>
        <w:t>Καθηγητ</w:t>
      </w:r>
      <w:r w:rsidR="00A1712C" w:rsidRPr="00A1712C">
        <w:rPr>
          <w:rFonts w:ascii="Palatino Linotype" w:hAnsi="Palatino Linotype"/>
          <w:lang w:val="el-GR"/>
        </w:rPr>
        <w:t>ὴ</w:t>
      </w:r>
      <w:r w:rsidR="00A1712C">
        <w:rPr>
          <w:rFonts w:ascii="Palatino Linotype" w:hAnsi="Palatino Linotype"/>
          <w:lang w:val="el-GR"/>
        </w:rPr>
        <w:t>ς</w:t>
      </w:r>
      <w:proofErr w:type="spellEnd"/>
      <w:r w:rsidR="00A06483" w:rsidRPr="00A1712C">
        <w:rPr>
          <w:rFonts w:ascii="Palatino Linotype" w:hAnsi="Palatino Linotype"/>
          <w:lang w:val="el-GR"/>
        </w:rPr>
        <w:t xml:space="preserve"> </w:t>
      </w:r>
      <w:proofErr w:type="spellStart"/>
      <w:r w:rsidR="00A1712C" w:rsidRPr="00852E32">
        <w:rPr>
          <w:rFonts w:ascii="Palatino Linotype" w:hAnsi="Palatino Linotype"/>
          <w:lang w:val="el-GR"/>
        </w:rPr>
        <w:t>στὸ</w:t>
      </w:r>
      <w:proofErr w:type="spellEnd"/>
      <w:r w:rsidR="00A1712C" w:rsidRPr="00A1712C">
        <w:rPr>
          <w:rFonts w:ascii="Palatino Linotype" w:hAnsi="Palatino Linotype"/>
          <w:lang w:val="el-GR"/>
        </w:rPr>
        <w:t xml:space="preserve"> </w:t>
      </w:r>
      <w:proofErr w:type="spellStart"/>
      <w:r w:rsidR="00A1712C">
        <w:rPr>
          <w:rFonts w:ascii="Palatino Linotype" w:hAnsi="Palatino Linotype"/>
          <w:lang w:val="el-GR"/>
        </w:rPr>
        <w:t>Τμῆμα</w:t>
      </w:r>
      <w:proofErr w:type="spellEnd"/>
      <w:r w:rsidR="00A1712C" w:rsidRPr="00A1712C">
        <w:rPr>
          <w:rFonts w:ascii="Palatino Linotype" w:hAnsi="Palatino Linotype"/>
          <w:lang w:val="el-GR"/>
        </w:rPr>
        <w:t xml:space="preserve"> </w:t>
      </w:r>
      <w:r w:rsidR="00A1712C">
        <w:rPr>
          <w:rFonts w:ascii="Palatino Linotype" w:hAnsi="Palatino Linotype"/>
          <w:lang w:val="el-GR"/>
        </w:rPr>
        <w:t>Φιλολογίας</w:t>
      </w:r>
      <w:r w:rsidR="00A1712C" w:rsidRPr="00A1712C">
        <w:rPr>
          <w:rFonts w:ascii="Palatino Linotype" w:hAnsi="Palatino Linotype"/>
          <w:lang w:val="el-GR"/>
        </w:rPr>
        <w:t xml:space="preserve"> </w:t>
      </w:r>
      <w:proofErr w:type="spellStart"/>
      <w:r w:rsidR="00A1712C">
        <w:rPr>
          <w:rFonts w:ascii="Palatino Linotype" w:hAnsi="Palatino Linotype"/>
          <w:lang w:val="el-GR"/>
        </w:rPr>
        <w:t>τοῦ</w:t>
      </w:r>
      <w:proofErr w:type="spellEnd"/>
      <w:r w:rsidR="00A1712C" w:rsidRPr="00A1712C">
        <w:rPr>
          <w:rFonts w:ascii="Palatino Linotype" w:hAnsi="Palatino Linotype"/>
          <w:lang w:val="el-GR"/>
        </w:rPr>
        <w:t xml:space="preserve"> </w:t>
      </w:r>
      <w:r w:rsidR="00A1712C">
        <w:rPr>
          <w:rFonts w:ascii="Palatino Linotype" w:hAnsi="Palatino Linotype"/>
          <w:lang w:val="el-GR"/>
        </w:rPr>
        <w:t>Παν</w:t>
      </w:r>
      <w:r w:rsidR="00A1712C" w:rsidRPr="00A1712C">
        <w:rPr>
          <w:rFonts w:ascii="Palatino Linotype" w:hAnsi="Palatino Linotype"/>
          <w:lang w:val="el-GR"/>
        </w:rPr>
        <w:t>/</w:t>
      </w:r>
      <w:proofErr w:type="spellStart"/>
      <w:r w:rsidR="00A1712C">
        <w:rPr>
          <w:rFonts w:ascii="Palatino Linotype" w:hAnsi="Palatino Linotype"/>
          <w:lang w:val="el-GR"/>
        </w:rPr>
        <w:t>μίου</w:t>
      </w:r>
      <w:proofErr w:type="spellEnd"/>
      <w:r w:rsidR="00A1712C" w:rsidRPr="00A1712C">
        <w:rPr>
          <w:rFonts w:ascii="Palatino Linotype" w:hAnsi="Palatino Linotype"/>
          <w:lang w:val="el-GR"/>
        </w:rPr>
        <w:t xml:space="preserve"> </w:t>
      </w:r>
      <w:proofErr w:type="spellStart"/>
      <w:r w:rsidR="00A1712C">
        <w:rPr>
          <w:rFonts w:ascii="Palatino Linotype" w:hAnsi="Palatino Linotype"/>
          <w:lang w:val="el-GR"/>
        </w:rPr>
        <w:t>Πατρῶν</w:t>
      </w:r>
      <w:proofErr w:type="spellEnd"/>
      <w:r w:rsidR="00A1712C">
        <w:rPr>
          <w:rFonts w:ascii="Palatino Linotype" w:hAnsi="Palatino Linotype"/>
          <w:lang w:val="el-GR"/>
        </w:rPr>
        <w:t xml:space="preserve"> </w:t>
      </w:r>
    </w:p>
    <w:p w:rsidR="00A1712C" w:rsidRPr="00A1712C" w:rsidRDefault="00A1712C" w:rsidP="00A1712C">
      <w:pPr>
        <w:pStyle w:val="a5"/>
        <w:rPr>
          <w:rFonts w:ascii="Palatino Linotype" w:hAnsi="Palatino Linotype"/>
          <w:lang w:val="el-GR"/>
        </w:rPr>
      </w:pPr>
      <w:proofErr w:type="spellStart"/>
      <w:r w:rsidRPr="00A1712C">
        <w:rPr>
          <w:rFonts w:ascii="Palatino Linotype" w:hAnsi="Palatino Linotype"/>
          <w:b/>
          <w:lang w:val="el-GR"/>
        </w:rPr>
        <w:t>Ὀ</w:t>
      </w:r>
      <w:r>
        <w:rPr>
          <w:rFonts w:ascii="Palatino Linotype" w:hAnsi="Palatino Linotype"/>
          <w:b/>
          <w:lang w:val="el-GR"/>
        </w:rPr>
        <w:t>κτώβριος</w:t>
      </w:r>
      <w:proofErr w:type="spellEnd"/>
      <w:r w:rsidR="00A06483" w:rsidRPr="00A1712C">
        <w:rPr>
          <w:rFonts w:ascii="Palatino Linotype" w:hAnsi="Palatino Linotype"/>
          <w:b/>
          <w:lang w:val="el-GR"/>
        </w:rPr>
        <w:t xml:space="preserve"> 2009 – </w:t>
      </w:r>
      <w:proofErr w:type="spellStart"/>
      <w:r>
        <w:rPr>
          <w:rFonts w:ascii="Palatino Linotype" w:hAnsi="Palatino Linotype"/>
          <w:b/>
          <w:lang w:val="el-GR"/>
        </w:rPr>
        <w:t>Ἰούλιος</w:t>
      </w:r>
      <w:proofErr w:type="spellEnd"/>
      <w:r w:rsidR="00A06483" w:rsidRPr="00A1712C">
        <w:rPr>
          <w:rFonts w:ascii="Palatino Linotype" w:hAnsi="Palatino Linotype"/>
          <w:b/>
          <w:lang w:val="el-GR"/>
        </w:rPr>
        <w:t xml:space="preserve"> 2014</w:t>
      </w:r>
      <w:r w:rsidR="00A06483" w:rsidRPr="00A1712C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Λέκτωρ</w:t>
      </w:r>
      <w:r w:rsidR="00A06483" w:rsidRPr="00A1712C">
        <w:rPr>
          <w:rFonts w:ascii="Palatino Linotype" w:hAnsi="Palatino Linotype"/>
          <w:lang w:val="el-GR"/>
        </w:rPr>
        <w:t xml:space="preserve"> </w:t>
      </w:r>
      <w:proofErr w:type="spellStart"/>
      <w:r w:rsidRPr="00852E32">
        <w:rPr>
          <w:rFonts w:ascii="Palatino Linotype" w:hAnsi="Palatino Linotype"/>
          <w:lang w:val="el-GR"/>
        </w:rPr>
        <w:t>στὸ</w:t>
      </w:r>
      <w:proofErr w:type="spellEnd"/>
      <w:r w:rsidRPr="00A1712C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Τμῆμα</w:t>
      </w:r>
      <w:proofErr w:type="spellEnd"/>
      <w:r w:rsidRPr="00A1712C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Φιλολογίας</w:t>
      </w:r>
      <w:r w:rsidRPr="00A1712C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τοῦ</w:t>
      </w:r>
      <w:proofErr w:type="spellEnd"/>
      <w:r w:rsidRPr="00A1712C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Παν</w:t>
      </w:r>
      <w:r w:rsidRPr="00A1712C">
        <w:rPr>
          <w:rFonts w:ascii="Palatino Linotype" w:hAnsi="Palatino Linotype"/>
          <w:lang w:val="el-GR"/>
        </w:rPr>
        <w:t>/</w:t>
      </w:r>
      <w:proofErr w:type="spellStart"/>
      <w:r>
        <w:rPr>
          <w:rFonts w:ascii="Palatino Linotype" w:hAnsi="Palatino Linotype"/>
          <w:lang w:val="el-GR"/>
        </w:rPr>
        <w:t>μίου</w:t>
      </w:r>
      <w:proofErr w:type="spellEnd"/>
      <w:r w:rsidRPr="00A1712C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Πατρῶν</w:t>
      </w:r>
      <w:proofErr w:type="spellEnd"/>
    </w:p>
    <w:p w:rsidR="009979A1" w:rsidRPr="009979A1" w:rsidRDefault="009979A1" w:rsidP="009979A1">
      <w:pPr>
        <w:pStyle w:val="a5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lang w:val="el-GR"/>
        </w:rPr>
        <w:t>Μάρτιος</w:t>
      </w:r>
      <w:r w:rsidR="00A06483" w:rsidRPr="009979A1">
        <w:rPr>
          <w:rFonts w:ascii="Palatino Linotype" w:hAnsi="Palatino Linotype"/>
          <w:b/>
          <w:lang w:val="el-GR"/>
        </w:rPr>
        <w:t xml:space="preserve"> 2007 – </w:t>
      </w:r>
      <w:proofErr w:type="spellStart"/>
      <w:r w:rsidRPr="00852E32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ούλιος</w:t>
      </w:r>
      <w:proofErr w:type="spellEnd"/>
      <w:r w:rsidR="00A06483" w:rsidRPr="009979A1">
        <w:rPr>
          <w:rFonts w:ascii="Palatino Linotype" w:hAnsi="Palatino Linotype"/>
          <w:b/>
          <w:lang w:val="el-GR"/>
        </w:rPr>
        <w:t xml:space="preserve"> 2009</w:t>
      </w:r>
      <w:r w:rsidR="00A06483" w:rsidRPr="009979A1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Διδάσκων</w:t>
      </w:r>
      <w:r w:rsidRPr="009979A1">
        <w:rPr>
          <w:rFonts w:ascii="Palatino Linotype" w:hAnsi="Palatino Linotype"/>
          <w:lang w:val="el-GR"/>
        </w:rPr>
        <w:t xml:space="preserve"> (</w:t>
      </w:r>
      <w:r>
        <w:rPr>
          <w:rFonts w:ascii="Palatino Linotype" w:hAnsi="Palatino Linotype"/>
          <w:lang w:val="el-GR"/>
        </w:rPr>
        <w:t>Π</w:t>
      </w:r>
      <w:r w:rsidRPr="009979A1">
        <w:rPr>
          <w:rFonts w:ascii="Palatino Linotype" w:hAnsi="Palatino Linotype"/>
          <w:lang w:val="el-GR"/>
        </w:rPr>
        <w:t>.</w:t>
      </w:r>
      <w:r>
        <w:rPr>
          <w:rFonts w:ascii="Palatino Linotype" w:hAnsi="Palatino Linotype"/>
          <w:lang w:val="el-GR"/>
        </w:rPr>
        <w:t>Δ</w:t>
      </w:r>
      <w:r w:rsidRPr="009979A1">
        <w:rPr>
          <w:rFonts w:ascii="Palatino Linotype" w:hAnsi="Palatino Linotype"/>
          <w:lang w:val="el-GR"/>
        </w:rPr>
        <w:t xml:space="preserve">. 407) </w:t>
      </w:r>
      <w:proofErr w:type="spellStart"/>
      <w:r w:rsidRPr="00852E32">
        <w:rPr>
          <w:rFonts w:ascii="Palatino Linotype" w:hAnsi="Palatino Linotype"/>
          <w:lang w:val="el-GR"/>
        </w:rPr>
        <w:t>στὸ</w:t>
      </w:r>
      <w:proofErr w:type="spellEnd"/>
      <w:r w:rsidRPr="009979A1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Τμῆμα</w:t>
      </w:r>
      <w:proofErr w:type="spellEnd"/>
      <w:r w:rsidRPr="009979A1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Φιλολογίας</w:t>
      </w:r>
      <w:r w:rsidRPr="009979A1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τοῦ</w:t>
      </w:r>
      <w:proofErr w:type="spellEnd"/>
      <w:r w:rsidRPr="009979A1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Παν</w:t>
      </w:r>
      <w:r w:rsidRPr="009979A1">
        <w:rPr>
          <w:rFonts w:ascii="Palatino Linotype" w:hAnsi="Palatino Linotype"/>
          <w:lang w:val="el-GR"/>
        </w:rPr>
        <w:t>/</w:t>
      </w:r>
      <w:proofErr w:type="spellStart"/>
      <w:r>
        <w:rPr>
          <w:rFonts w:ascii="Palatino Linotype" w:hAnsi="Palatino Linotype"/>
          <w:lang w:val="el-GR"/>
        </w:rPr>
        <w:t>μίου</w:t>
      </w:r>
      <w:proofErr w:type="spellEnd"/>
      <w:r w:rsidRPr="009979A1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Πατρῶν</w:t>
      </w:r>
      <w:proofErr w:type="spellEnd"/>
    </w:p>
    <w:p w:rsidR="00852E32" w:rsidRPr="002937F7" w:rsidRDefault="00852E32" w:rsidP="00852E32">
      <w:pPr>
        <w:pStyle w:val="a5"/>
        <w:rPr>
          <w:rFonts w:ascii="Palatino Linotype" w:hAnsi="Palatino Linotype"/>
          <w:lang w:val="el-GR"/>
        </w:rPr>
      </w:pPr>
      <w:proofErr w:type="spellStart"/>
      <w:r w:rsidRPr="00852E32">
        <w:rPr>
          <w:rFonts w:ascii="Palatino Linotype" w:hAnsi="Palatino Linotype"/>
          <w:b/>
          <w:lang w:val="el-GR"/>
        </w:rPr>
        <w:t>Ὀ</w:t>
      </w:r>
      <w:r>
        <w:rPr>
          <w:rFonts w:ascii="Palatino Linotype" w:hAnsi="Palatino Linotype"/>
          <w:b/>
          <w:lang w:val="el-GR"/>
        </w:rPr>
        <w:t>κτώβριος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2006 – </w:t>
      </w:r>
      <w:proofErr w:type="spellStart"/>
      <w:r w:rsidRPr="00852E32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ούλιος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2007</w:t>
      </w:r>
      <w:r w:rsidR="00A06483" w:rsidRPr="002937F7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Διδάσκων</w:t>
      </w:r>
      <w:r w:rsidRPr="002937F7">
        <w:rPr>
          <w:rFonts w:ascii="Palatino Linotype" w:hAnsi="Palatino Linotype"/>
          <w:lang w:val="el-GR"/>
        </w:rPr>
        <w:t xml:space="preserve"> (</w:t>
      </w:r>
      <w:r>
        <w:rPr>
          <w:rFonts w:ascii="Palatino Linotype" w:hAnsi="Palatino Linotype"/>
          <w:lang w:val="el-GR"/>
        </w:rPr>
        <w:t>Π</w:t>
      </w:r>
      <w:r w:rsidRPr="002937F7">
        <w:rPr>
          <w:rFonts w:ascii="Palatino Linotype" w:hAnsi="Palatino Linotype"/>
          <w:lang w:val="el-GR"/>
        </w:rPr>
        <w:t>.</w:t>
      </w:r>
      <w:r>
        <w:rPr>
          <w:rFonts w:ascii="Palatino Linotype" w:hAnsi="Palatino Linotype"/>
          <w:lang w:val="el-GR"/>
        </w:rPr>
        <w:t>Δ</w:t>
      </w:r>
      <w:r w:rsidRPr="002937F7">
        <w:rPr>
          <w:rFonts w:ascii="Palatino Linotype" w:hAnsi="Palatino Linotype"/>
          <w:lang w:val="el-GR"/>
        </w:rPr>
        <w:t xml:space="preserve">. 407) </w:t>
      </w:r>
      <w:proofErr w:type="spellStart"/>
      <w:r w:rsidRPr="00852E32">
        <w:rPr>
          <w:rFonts w:ascii="Palatino Linotype" w:hAnsi="Palatino Linotype"/>
          <w:lang w:val="el-GR"/>
        </w:rPr>
        <w:t>στὸ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Τμῆμα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Θεατρικῶν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Σπουδῶν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τοῦ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Παν</w:t>
      </w:r>
      <w:r w:rsidRPr="002937F7">
        <w:rPr>
          <w:rFonts w:ascii="Palatino Linotype" w:hAnsi="Palatino Linotype"/>
          <w:lang w:val="el-GR"/>
        </w:rPr>
        <w:t>/</w:t>
      </w:r>
      <w:proofErr w:type="spellStart"/>
      <w:r>
        <w:rPr>
          <w:rFonts w:ascii="Palatino Linotype" w:hAnsi="Palatino Linotype"/>
          <w:lang w:val="el-GR"/>
        </w:rPr>
        <w:t>μίου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Πατρῶν</w:t>
      </w:r>
      <w:proofErr w:type="spellEnd"/>
    </w:p>
    <w:p w:rsidR="00A06483" w:rsidRPr="00852E32" w:rsidRDefault="00852E32" w:rsidP="00A06483">
      <w:pPr>
        <w:pStyle w:val="a5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b/>
          <w:lang w:val="el-GR"/>
        </w:rPr>
        <w:lastRenderedPageBreak/>
        <w:t>Μάρτιος</w:t>
      </w:r>
      <w:r w:rsidR="00A06483" w:rsidRPr="00852E32">
        <w:rPr>
          <w:rFonts w:ascii="Palatino Linotype" w:hAnsi="Palatino Linotype"/>
          <w:b/>
          <w:lang w:val="el-GR"/>
        </w:rPr>
        <w:t xml:space="preserve"> 2004 – </w:t>
      </w:r>
      <w:proofErr w:type="spellStart"/>
      <w:r w:rsidRPr="00852E32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ούνιος</w:t>
      </w:r>
      <w:proofErr w:type="spellEnd"/>
      <w:r w:rsidR="00A06483" w:rsidRPr="00852E32">
        <w:rPr>
          <w:rFonts w:ascii="Palatino Linotype" w:hAnsi="Palatino Linotype"/>
          <w:b/>
          <w:lang w:val="el-GR"/>
        </w:rPr>
        <w:t xml:space="preserve"> 2006</w:t>
      </w:r>
      <w:r w:rsidR="00A06483" w:rsidRPr="00852E32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Διδάσκων</w:t>
      </w:r>
      <w:r w:rsidRPr="00852E32">
        <w:rPr>
          <w:rFonts w:ascii="Palatino Linotype" w:hAnsi="Palatino Linotype"/>
          <w:lang w:val="el-GR"/>
        </w:rPr>
        <w:t xml:space="preserve"> (</w:t>
      </w:r>
      <w:r>
        <w:rPr>
          <w:rFonts w:ascii="Palatino Linotype" w:hAnsi="Palatino Linotype"/>
          <w:lang w:val="el-GR"/>
        </w:rPr>
        <w:t>Π</w:t>
      </w:r>
      <w:r w:rsidRPr="00852E32">
        <w:rPr>
          <w:rFonts w:ascii="Palatino Linotype" w:hAnsi="Palatino Linotype"/>
          <w:lang w:val="el-GR"/>
        </w:rPr>
        <w:t>.</w:t>
      </w:r>
      <w:r>
        <w:rPr>
          <w:rFonts w:ascii="Palatino Linotype" w:hAnsi="Palatino Linotype"/>
          <w:lang w:val="el-GR"/>
        </w:rPr>
        <w:t>Δ</w:t>
      </w:r>
      <w:r w:rsidRPr="00852E32">
        <w:rPr>
          <w:rFonts w:ascii="Palatino Linotype" w:hAnsi="Palatino Linotype"/>
          <w:lang w:val="el-GR"/>
        </w:rPr>
        <w:t xml:space="preserve">. 407) </w:t>
      </w:r>
      <w:proofErr w:type="spellStart"/>
      <w:r w:rsidRPr="00852E32">
        <w:rPr>
          <w:rFonts w:ascii="Palatino Linotype" w:hAnsi="Palatino Linotype"/>
          <w:lang w:val="el-GR"/>
        </w:rPr>
        <w:t>στὸ</w:t>
      </w:r>
      <w:proofErr w:type="spellEnd"/>
      <w:r w:rsidRPr="00852E32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Τμῆμα</w:t>
      </w:r>
      <w:proofErr w:type="spellEnd"/>
      <w:r w:rsidRPr="00852E3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Φιλολογίας</w:t>
      </w:r>
      <w:r w:rsidRPr="00852E32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τοῦ</w:t>
      </w:r>
      <w:proofErr w:type="spellEnd"/>
      <w:r w:rsidRPr="00852E3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Παν</w:t>
      </w:r>
      <w:r w:rsidRPr="00852E32">
        <w:rPr>
          <w:rFonts w:ascii="Palatino Linotype" w:hAnsi="Palatino Linotype"/>
          <w:lang w:val="el-GR"/>
        </w:rPr>
        <w:t>/</w:t>
      </w:r>
      <w:proofErr w:type="spellStart"/>
      <w:r>
        <w:rPr>
          <w:rFonts w:ascii="Palatino Linotype" w:hAnsi="Palatino Linotype"/>
          <w:lang w:val="el-GR"/>
        </w:rPr>
        <w:t>μίου</w:t>
      </w:r>
      <w:proofErr w:type="spellEnd"/>
      <w:r w:rsidRPr="00852E32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Κρήτης</w:t>
      </w:r>
    </w:p>
    <w:p w:rsidR="00A06483" w:rsidRPr="002937F7" w:rsidRDefault="00536EF3" w:rsidP="00A06483">
      <w:pPr>
        <w:pStyle w:val="a5"/>
        <w:rPr>
          <w:rFonts w:ascii="Palatino Linotype" w:hAnsi="Palatino Linotype"/>
          <w:lang w:val="el-GR"/>
        </w:rPr>
      </w:pPr>
      <w:proofErr w:type="spellStart"/>
      <w:r w:rsidRPr="002937F7">
        <w:rPr>
          <w:rFonts w:ascii="Palatino Linotype" w:hAnsi="Palatino Linotype"/>
          <w:b/>
          <w:lang w:val="el-GR"/>
        </w:rPr>
        <w:t>Ὀ</w:t>
      </w:r>
      <w:r>
        <w:rPr>
          <w:rFonts w:ascii="Palatino Linotype" w:hAnsi="Palatino Linotype"/>
          <w:b/>
          <w:lang w:val="el-GR"/>
        </w:rPr>
        <w:t>κτώβριος</w:t>
      </w:r>
      <w:proofErr w:type="spellEnd"/>
      <w:r w:rsidR="00A06483" w:rsidRPr="002937F7">
        <w:rPr>
          <w:rFonts w:ascii="Palatino Linotype" w:hAnsi="Palatino Linotype"/>
          <w:b/>
          <w:lang w:val="el-GR"/>
        </w:rPr>
        <w:t xml:space="preserve"> 2003 – </w:t>
      </w:r>
      <w:proofErr w:type="spellStart"/>
      <w:r w:rsidRPr="002937F7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ούλιος</w:t>
      </w:r>
      <w:proofErr w:type="spellEnd"/>
      <w:r w:rsidR="00A06483" w:rsidRPr="002937F7">
        <w:rPr>
          <w:rFonts w:ascii="Palatino Linotype" w:hAnsi="Palatino Linotype"/>
          <w:b/>
          <w:lang w:val="el-GR"/>
        </w:rPr>
        <w:t xml:space="preserve"> 2005</w:t>
      </w:r>
      <w:r w:rsidR="00A06483" w:rsidRPr="002937F7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ΣΕΠ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στὸ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Ἑ</w:t>
      </w:r>
      <w:r>
        <w:rPr>
          <w:rFonts w:ascii="Palatino Linotype" w:hAnsi="Palatino Linotype"/>
          <w:lang w:val="el-GR"/>
        </w:rPr>
        <w:t>λληνικ</w:t>
      </w:r>
      <w:r w:rsidRPr="002937F7">
        <w:rPr>
          <w:rFonts w:ascii="Palatino Linotype" w:hAnsi="Palatino Linotype"/>
          <w:lang w:val="el-GR"/>
        </w:rPr>
        <w:t>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νοικτ</w:t>
      </w:r>
      <w:r w:rsidRPr="002937F7">
        <w:rPr>
          <w:rFonts w:ascii="Palatino Linotype" w:hAnsi="Palatino Linotype"/>
          <w:lang w:val="el-GR"/>
        </w:rPr>
        <w:t>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Πανεπιστήμιο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στὶς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Θεματικὲς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Ἑ</w:t>
      </w:r>
      <w:r>
        <w:rPr>
          <w:rFonts w:ascii="Palatino Linotype" w:hAnsi="Palatino Linotype"/>
          <w:lang w:val="el-GR"/>
        </w:rPr>
        <w:t>νότητες</w:t>
      </w:r>
      <w:proofErr w:type="spellEnd"/>
      <w:r w:rsidRPr="002937F7">
        <w:rPr>
          <w:rFonts w:ascii="Palatino Linotype" w:hAnsi="Palatino Linotype"/>
          <w:lang w:val="el-GR"/>
        </w:rPr>
        <w:t xml:space="preserve"> «</w:t>
      </w:r>
      <w:proofErr w:type="spellStart"/>
      <w:r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ρχαία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Ἑ</w:t>
      </w:r>
      <w:r>
        <w:rPr>
          <w:rFonts w:ascii="Palatino Linotype" w:hAnsi="Palatino Linotype"/>
          <w:lang w:val="el-GR"/>
        </w:rPr>
        <w:t>λληνικὴ</w:t>
      </w:r>
      <w:proofErr w:type="spellEnd"/>
      <w:r w:rsidRPr="002937F7">
        <w:rPr>
          <w:rFonts w:ascii="Palatino Linotype" w:hAnsi="Palatino Linotype"/>
          <w:lang w:val="el-GR"/>
        </w:rPr>
        <w:t xml:space="preserve">  </w:t>
      </w:r>
      <w:proofErr w:type="spellStart"/>
      <w:r>
        <w:rPr>
          <w:rFonts w:ascii="Palatino Linotype" w:hAnsi="Palatino Linotype"/>
          <w:lang w:val="el-GR"/>
        </w:rPr>
        <w:t>καὶ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Βυζαντινὴ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Λογοτεχνία</w:t>
      </w:r>
      <w:r w:rsidRPr="002937F7">
        <w:rPr>
          <w:rFonts w:ascii="Palatino Linotype" w:hAnsi="Palatino Linotype"/>
          <w:lang w:val="el-GR"/>
        </w:rPr>
        <w:t xml:space="preserve">» </w:t>
      </w:r>
      <w:proofErr w:type="spellStart"/>
      <w:r>
        <w:rPr>
          <w:rFonts w:ascii="Palatino Linotype" w:hAnsi="Palatino Linotype"/>
          <w:lang w:val="el-GR"/>
        </w:rPr>
        <w:t>καί</w:t>
      </w:r>
      <w:proofErr w:type="spellEnd"/>
      <w:r w:rsidRPr="002937F7">
        <w:rPr>
          <w:rFonts w:ascii="Palatino Linotype" w:hAnsi="Palatino Linotype"/>
          <w:lang w:val="el-GR"/>
        </w:rPr>
        <w:t xml:space="preserve"> «</w:t>
      </w:r>
      <w:proofErr w:type="spellStart"/>
      <w:r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ρχαῖο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Ἑ</w:t>
      </w:r>
      <w:r>
        <w:rPr>
          <w:rFonts w:ascii="Palatino Linotype" w:hAnsi="Palatino Linotype"/>
          <w:lang w:val="el-GR"/>
        </w:rPr>
        <w:t>λληνικὸ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Θέατρο</w:t>
      </w:r>
      <w:r w:rsidRPr="002937F7">
        <w:rPr>
          <w:rFonts w:ascii="Palatino Linotype" w:hAnsi="Palatino Linotype"/>
          <w:lang w:val="el-GR"/>
        </w:rPr>
        <w:t>»</w:t>
      </w:r>
    </w:p>
    <w:p w:rsidR="00A06483" w:rsidRPr="002937F7" w:rsidRDefault="00536EF3" w:rsidP="00A06483">
      <w:pPr>
        <w:pStyle w:val="a5"/>
        <w:rPr>
          <w:rFonts w:ascii="Palatino Linotype" w:hAnsi="Palatino Linotype"/>
          <w:lang w:val="el-GR"/>
        </w:rPr>
      </w:pPr>
      <w:proofErr w:type="spellStart"/>
      <w:r w:rsidRPr="002937F7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ανουάριος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- </w:t>
      </w:r>
      <w:proofErr w:type="spellStart"/>
      <w:r w:rsidRPr="002937F7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ούνιος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</w:t>
      </w:r>
      <w:r w:rsidR="00A06483" w:rsidRPr="002937F7">
        <w:rPr>
          <w:rFonts w:ascii="Palatino Linotype" w:hAnsi="Palatino Linotype"/>
          <w:b/>
          <w:lang w:val="el-GR"/>
        </w:rPr>
        <w:t>2003</w:t>
      </w:r>
      <w:r w:rsidR="00A06483" w:rsidRPr="002937F7">
        <w:rPr>
          <w:rFonts w:ascii="Palatino Linotype" w:hAnsi="Palatino Linotype"/>
          <w:lang w:val="el-GR"/>
        </w:rPr>
        <w:t xml:space="preserve">: </w:t>
      </w:r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Διδασκαλία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τοῦ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μαθήματος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τῆς</w:t>
      </w:r>
      <w:proofErr w:type="spellEnd"/>
      <w:r w:rsidRPr="002937F7">
        <w:rPr>
          <w:rFonts w:ascii="Palatino Linotype" w:hAnsi="Palatino Linotype"/>
          <w:lang w:val="el-GR"/>
        </w:rPr>
        <w:t xml:space="preserve"> «</w:t>
      </w:r>
      <w:proofErr w:type="spellStart"/>
      <w:r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ττικ</w:t>
      </w:r>
      <w:r w:rsidRPr="002937F7">
        <w:rPr>
          <w:rFonts w:ascii="Palatino Linotype" w:hAnsi="Palatino Linotype"/>
          <w:lang w:val="el-GR"/>
        </w:rPr>
        <w:t>ῆ</w:t>
      </w:r>
      <w:r>
        <w:rPr>
          <w:rFonts w:ascii="Palatino Linotype" w:hAnsi="Palatino Linotype"/>
          <w:lang w:val="el-GR"/>
        </w:rPr>
        <w:t>ς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Τραγῳδίας</w:t>
      </w:r>
      <w:proofErr w:type="spellEnd"/>
      <w:r w:rsidRPr="002937F7">
        <w:rPr>
          <w:rFonts w:ascii="Palatino Linotype" w:hAnsi="Palatino Linotype"/>
          <w:lang w:val="el-GR"/>
        </w:rPr>
        <w:t xml:space="preserve">» </w:t>
      </w:r>
      <w:proofErr w:type="spellStart"/>
      <w:r>
        <w:rPr>
          <w:rFonts w:ascii="Palatino Linotype" w:hAnsi="Palatino Linotype"/>
          <w:lang w:val="el-GR"/>
        </w:rPr>
        <w:t>στὸ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</w:rPr>
        <w:t>College</w:t>
      </w:r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</w:rPr>
        <w:t>Year</w:t>
      </w:r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</w:rPr>
        <w:t>in</w:t>
      </w:r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</w:rPr>
        <w:t>Athens</w:t>
      </w:r>
      <w:r w:rsidRPr="002937F7">
        <w:rPr>
          <w:rFonts w:ascii="Palatino Linotype" w:hAnsi="Palatino Linotype"/>
          <w:lang w:val="el-GR"/>
        </w:rPr>
        <w:t xml:space="preserve">, </w:t>
      </w:r>
      <w:proofErr w:type="spellStart"/>
      <w:r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θήνα</w:t>
      </w:r>
      <w:proofErr w:type="spellEnd"/>
    </w:p>
    <w:p w:rsidR="00A06483" w:rsidRPr="002937F7" w:rsidRDefault="00536EF3" w:rsidP="00A06483">
      <w:pPr>
        <w:pStyle w:val="a5"/>
        <w:rPr>
          <w:rFonts w:ascii="Palatino Linotype" w:hAnsi="Palatino Linotype"/>
          <w:lang w:val="el-GR"/>
        </w:rPr>
      </w:pPr>
      <w:proofErr w:type="spellStart"/>
      <w:r w:rsidRPr="002937F7">
        <w:rPr>
          <w:rFonts w:ascii="Palatino Linotype" w:hAnsi="Palatino Linotype"/>
          <w:b/>
          <w:lang w:val="el-GR"/>
        </w:rPr>
        <w:t>Ὀ</w:t>
      </w:r>
      <w:r>
        <w:rPr>
          <w:rFonts w:ascii="Palatino Linotype" w:hAnsi="Palatino Linotype"/>
          <w:b/>
          <w:lang w:val="el-GR"/>
        </w:rPr>
        <w:t>κτώβριος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1995 – </w:t>
      </w:r>
      <w:proofErr w:type="spellStart"/>
      <w:r w:rsidRPr="002937F7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ούνιος</w:t>
      </w:r>
      <w:proofErr w:type="spellEnd"/>
      <w:r w:rsidR="00A06483" w:rsidRPr="002937F7">
        <w:rPr>
          <w:rFonts w:ascii="Palatino Linotype" w:hAnsi="Palatino Linotype"/>
          <w:b/>
          <w:lang w:val="el-GR"/>
        </w:rPr>
        <w:t xml:space="preserve"> 1997</w:t>
      </w:r>
      <w:r w:rsidR="00A06483" w:rsidRPr="002937F7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Διδασκαλία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ἑ</w:t>
      </w:r>
      <w:r>
        <w:rPr>
          <w:rFonts w:ascii="Palatino Linotype" w:hAnsi="Palatino Linotype"/>
          <w:lang w:val="el-GR"/>
        </w:rPr>
        <w:t>λληνικ</w:t>
      </w:r>
      <w:r w:rsidRPr="002937F7">
        <w:rPr>
          <w:rFonts w:ascii="Palatino Linotype" w:hAnsi="Palatino Linotype"/>
          <w:lang w:val="el-GR"/>
        </w:rPr>
        <w:t>ῆ</w:t>
      </w:r>
      <w:r>
        <w:rPr>
          <w:rFonts w:ascii="Palatino Linotype" w:hAnsi="Palatino Linotype"/>
          <w:lang w:val="el-GR"/>
        </w:rPr>
        <w:t>ς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λογοτεχνίας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στ</w:t>
      </w:r>
      <w:r w:rsidRPr="002937F7">
        <w:rPr>
          <w:rFonts w:ascii="Palatino Linotype" w:hAnsi="Palatino Linotype"/>
          <w:lang w:val="el-GR"/>
        </w:rPr>
        <w:t>ὸ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ΤΕΙ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στυφυλάκων</w:t>
      </w:r>
      <w:proofErr w:type="spellEnd"/>
      <w:r w:rsidRPr="002937F7">
        <w:rPr>
          <w:rFonts w:ascii="Palatino Linotype" w:hAnsi="Palatino Linotype"/>
          <w:lang w:val="el-GR"/>
        </w:rPr>
        <w:t>,</w:t>
      </w:r>
      <w:r w:rsidR="00EB79E3"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="00EB79E3" w:rsidRPr="002937F7">
        <w:rPr>
          <w:rFonts w:ascii="Palatino Linotype" w:hAnsi="Palatino Linotype"/>
          <w:lang w:val="el-GR"/>
        </w:rPr>
        <w:t>Ἀ</w:t>
      </w:r>
      <w:r>
        <w:rPr>
          <w:rFonts w:ascii="Palatino Linotype" w:hAnsi="Palatino Linotype"/>
          <w:lang w:val="el-GR"/>
        </w:rPr>
        <w:t>μυγδαλέζα</w:t>
      </w:r>
      <w:proofErr w:type="spellEnd"/>
    </w:p>
    <w:p w:rsidR="00A06483" w:rsidRDefault="00615F24" w:rsidP="00A06483">
      <w:pPr>
        <w:pStyle w:val="a6"/>
        <w:ind w:left="567" w:hanging="567"/>
        <w:rPr>
          <w:rFonts w:ascii="Palatino Linotype" w:hAnsi="Palatino Linotype"/>
          <w:lang w:val="el-GR"/>
        </w:rPr>
      </w:pPr>
      <w:proofErr w:type="spellStart"/>
      <w:r w:rsidRPr="002937F7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ανουάριος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- </w:t>
      </w:r>
      <w:proofErr w:type="spellStart"/>
      <w:r w:rsidRPr="002937F7">
        <w:rPr>
          <w:rFonts w:ascii="Palatino Linotype" w:hAnsi="Palatino Linotype"/>
          <w:b/>
          <w:lang w:val="el-GR"/>
        </w:rPr>
        <w:t>Ἰ</w:t>
      </w:r>
      <w:r>
        <w:rPr>
          <w:rFonts w:ascii="Palatino Linotype" w:hAnsi="Palatino Linotype"/>
          <w:b/>
          <w:lang w:val="el-GR"/>
        </w:rPr>
        <w:t>ούνιος</w:t>
      </w:r>
      <w:proofErr w:type="spellEnd"/>
      <w:r w:rsidRPr="002937F7">
        <w:rPr>
          <w:rFonts w:ascii="Palatino Linotype" w:hAnsi="Palatino Linotype"/>
          <w:b/>
          <w:lang w:val="el-GR"/>
        </w:rPr>
        <w:t xml:space="preserve"> </w:t>
      </w:r>
      <w:r w:rsidR="00A06483" w:rsidRPr="002937F7">
        <w:rPr>
          <w:rFonts w:ascii="Palatino Linotype" w:hAnsi="Palatino Linotype"/>
          <w:b/>
          <w:lang w:val="el-GR"/>
        </w:rPr>
        <w:t>1995</w:t>
      </w:r>
      <w:r w:rsidR="00A06483" w:rsidRPr="002937F7">
        <w:rPr>
          <w:rFonts w:ascii="Palatino Linotype" w:hAnsi="Palatino Linotype"/>
          <w:lang w:val="el-GR"/>
        </w:rPr>
        <w:t xml:space="preserve">: </w:t>
      </w:r>
      <w:r>
        <w:rPr>
          <w:rFonts w:ascii="Palatino Linotype" w:hAnsi="Palatino Linotype"/>
          <w:lang w:val="el-GR"/>
        </w:rPr>
        <w:t>Διδασκαλία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lang w:val="el-GR"/>
        </w:rPr>
        <w:t>ἑ</w:t>
      </w:r>
      <w:r>
        <w:rPr>
          <w:rFonts w:ascii="Palatino Linotype" w:hAnsi="Palatino Linotype"/>
          <w:lang w:val="el-GR"/>
        </w:rPr>
        <w:t>λληνικ</w:t>
      </w:r>
      <w:r w:rsidRPr="002937F7">
        <w:rPr>
          <w:rFonts w:ascii="Palatino Linotype" w:hAnsi="Palatino Linotype"/>
          <w:lang w:val="el-GR"/>
        </w:rPr>
        <w:t>ῆ</w:t>
      </w:r>
      <w:r>
        <w:rPr>
          <w:rFonts w:ascii="Palatino Linotype" w:hAnsi="Palatino Linotype"/>
          <w:lang w:val="el-GR"/>
        </w:rPr>
        <w:t>ς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γλώσσας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κα</w:t>
      </w:r>
      <w:r w:rsidRPr="002937F7">
        <w:rPr>
          <w:rFonts w:ascii="Palatino Linotype" w:hAnsi="Palatino Linotype"/>
          <w:lang w:val="el-GR"/>
        </w:rPr>
        <w:t>ὶ</w:t>
      </w:r>
      <w:proofErr w:type="spellEnd"/>
      <w:r w:rsidRPr="002937F7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λογοτεχνίας</w:t>
      </w:r>
      <w:r w:rsidRPr="002937F7"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στ</w:t>
      </w:r>
      <w:r w:rsidRPr="002937F7">
        <w:rPr>
          <w:rFonts w:ascii="Palatino Linotype" w:hAnsi="Palatino Linotype"/>
          <w:lang w:val="el-GR"/>
        </w:rPr>
        <w:t>ὸ</w:t>
      </w:r>
      <w:proofErr w:type="spellEnd"/>
      <w:r w:rsidR="00EB79E3" w:rsidRPr="002937F7">
        <w:rPr>
          <w:rFonts w:ascii="Palatino Linotype" w:hAnsi="Palatino Linotype"/>
          <w:lang w:val="el-GR"/>
        </w:rPr>
        <w:t xml:space="preserve"> </w:t>
      </w:r>
      <w:r w:rsidR="00EB79E3">
        <w:rPr>
          <w:rFonts w:ascii="Palatino Linotype" w:hAnsi="Palatino Linotype"/>
        </w:rPr>
        <w:t>TASIS</w:t>
      </w:r>
      <w:r w:rsidR="00EB79E3" w:rsidRPr="002937F7">
        <w:rPr>
          <w:rFonts w:ascii="Palatino Linotype" w:hAnsi="Palatino Linotype"/>
          <w:lang w:val="el-GR"/>
        </w:rPr>
        <w:t xml:space="preserve"> </w:t>
      </w:r>
      <w:r w:rsidR="00EB79E3">
        <w:rPr>
          <w:rFonts w:ascii="Palatino Linotype" w:hAnsi="Palatino Linotype"/>
        </w:rPr>
        <w:t>Hellenic</w:t>
      </w:r>
      <w:r w:rsidR="00EB79E3" w:rsidRPr="002937F7">
        <w:rPr>
          <w:rFonts w:ascii="Palatino Linotype" w:hAnsi="Palatino Linotype"/>
          <w:lang w:val="el-GR"/>
        </w:rPr>
        <w:t>, Κεφαλ</w:t>
      </w:r>
      <w:r w:rsidR="00EB79E3">
        <w:rPr>
          <w:rFonts w:ascii="Palatino Linotype" w:hAnsi="Palatino Linotype"/>
          <w:lang w:val="el-GR"/>
        </w:rPr>
        <w:t>άρι</w:t>
      </w:r>
    </w:p>
    <w:p w:rsidR="002937F7" w:rsidRP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  <w:r w:rsidRPr="002937F7">
        <w:rPr>
          <w:rFonts w:ascii="Palatino Linotype" w:hAnsi="Palatino Linotype"/>
          <w:u w:val="single"/>
          <w:lang w:val="el-GR"/>
        </w:rPr>
        <w:t>ΕΠΟΠΤΙΚΟ ΕΡΓΟ</w:t>
      </w:r>
      <w:r>
        <w:rPr>
          <w:rFonts w:ascii="Palatino Linotype" w:hAnsi="Palatino Linotype"/>
          <w:u w:val="single"/>
          <w:lang w:val="el-GR"/>
        </w:rPr>
        <w:t xml:space="preserve"> (</w:t>
      </w:r>
      <w:proofErr w:type="spellStart"/>
      <w:r>
        <w:rPr>
          <w:rFonts w:ascii="Palatino Linotype" w:hAnsi="Palatino Linotype"/>
          <w:u w:val="single"/>
          <w:lang w:val="el-GR"/>
        </w:rPr>
        <w:t>κατὰ</w:t>
      </w:r>
      <w:proofErr w:type="spellEnd"/>
      <w:r>
        <w:rPr>
          <w:rFonts w:ascii="Palatino Linotype" w:hAnsi="Palatino Linotype"/>
          <w:u w:val="single"/>
          <w:lang w:val="el-GR"/>
        </w:rPr>
        <w:t xml:space="preserve"> </w:t>
      </w:r>
      <w:proofErr w:type="spellStart"/>
      <w:r>
        <w:rPr>
          <w:rFonts w:ascii="Palatino Linotype" w:hAnsi="Palatino Linotype"/>
          <w:u w:val="single"/>
          <w:lang w:val="el-GR"/>
        </w:rPr>
        <w:t>τὴν</w:t>
      </w:r>
      <w:proofErr w:type="spellEnd"/>
      <w:r>
        <w:rPr>
          <w:rFonts w:ascii="Palatino Linotype" w:hAnsi="Palatino Linotype"/>
          <w:u w:val="single"/>
          <w:lang w:val="el-GR"/>
        </w:rPr>
        <w:t xml:space="preserve"> τελευταία τριετία)</w:t>
      </w:r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  <w:proofErr w:type="spellStart"/>
      <w:r>
        <w:rPr>
          <w:rFonts w:ascii="Palatino Linotype" w:hAnsi="Palatino Linotype"/>
          <w:lang w:val="el-GR"/>
        </w:rPr>
        <w:t>Συνεπίβλεψη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τῶν</w:t>
      </w:r>
      <w:proofErr w:type="spellEnd"/>
      <w:r>
        <w:rPr>
          <w:rFonts w:ascii="Palatino Linotype" w:hAnsi="Palatino Linotype"/>
          <w:lang w:val="el-GR"/>
        </w:rPr>
        <w:t xml:space="preserve"> κάτωθι </w:t>
      </w:r>
      <w:proofErr w:type="spellStart"/>
      <w:r>
        <w:rPr>
          <w:rFonts w:ascii="Palatino Linotype" w:hAnsi="Palatino Linotype"/>
          <w:lang w:val="el-GR"/>
        </w:rPr>
        <w:t>προπτυχιακῶν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ἐργασιῶν</w:t>
      </w:r>
      <w:proofErr w:type="spellEnd"/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Ἑ. Νούσια </w:t>
      </w:r>
      <w:r>
        <w:rPr>
          <w:rFonts w:ascii="Palatino Linotype" w:hAnsi="Palatino Linotype"/>
          <w:i/>
          <w:lang w:val="el-GR"/>
        </w:rPr>
        <w:t xml:space="preserve">Η δικαιοσύνη στον </w:t>
      </w:r>
      <w:r>
        <w:rPr>
          <w:rFonts w:ascii="Palatino Linotype" w:hAnsi="Palatino Linotype"/>
          <w:lang w:val="el-GR"/>
        </w:rPr>
        <w:t xml:space="preserve">Χαρμίδη, </w:t>
      </w:r>
      <w:r>
        <w:rPr>
          <w:rFonts w:ascii="Palatino Linotype" w:hAnsi="Palatino Linotype"/>
          <w:i/>
          <w:lang w:val="el-GR"/>
        </w:rPr>
        <w:t>τον</w:t>
      </w:r>
      <w:r>
        <w:rPr>
          <w:rFonts w:ascii="Palatino Linotype" w:hAnsi="Palatino Linotype"/>
          <w:lang w:val="el-GR"/>
        </w:rPr>
        <w:t xml:space="preserve"> Πρωταγόρα </w:t>
      </w:r>
      <w:r>
        <w:rPr>
          <w:rFonts w:ascii="Palatino Linotype" w:hAnsi="Palatino Linotype"/>
          <w:i/>
          <w:lang w:val="el-GR"/>
        </w:rPr>
        <w:t>και την</w:t>
      </w:r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Ποιτεία</w:t>
      </w:r>
      <w:proofErr w:type="spellEnd"/>
      <w:r>
        <w:rPr>
          <w:rFonts w:ascii="Palatino Linotype" w:hAnsi="Palatino Linotype"/>
          <w:lang w:val="el-GR"/>
        </w:rPr>
        <w:t xml:space="preserve"> (κύριος </w:t>
      </w:r>
      <w:proofErr w:type="spellStart"/>
      <w:r>
        <w:rPr>
          <w:rFonts w:ascii="Palatino Linotype" w:hAnsi="Palatino Linotype"/>
          <w:lang w:val="el-GR"/>
        </w:rPr>
        <w:t>ἐπόπτης</w:t>
      </w:r>
      <w:proofErr w:type="spellEnd"/>
      <w:r>
        <w:rPr>
          <w:rFonts w:ascii="Palatino Linotype" w:hAnsi="Palatino Linotype"/>
          <w:lang w:val="el-GR"/>
        </w:rPr>
        <w:t xml:space="preserve"> Σ. </w:t>
      </w:r>
      <w:proofErr w:type="spellStart"/>
      <w:r>
        <w:rPr>
          <w:rFonts w:ascii="Palatino Linotype" w:hAnsi="Palatino Linotype"/>
          <w:lang w:val="el-GR"/>
        </w:rPr>
        <w:t>Ράγκος</w:t>
      </w:r>
      <w:proofErr w:type="spellEnd"/>
      <w:r>
        <w:rPr>
          <w:rFonts w:ascii="Palatino Linotype" w:hAnsi="Palatino Linotype"/>
          <w:lang w:val="el-GR"/>
        </w:rPr>
        <w:t>)</w:t>
      </w:r>
    </w:p>
    <w:p w:rsidR="002937F7" w:rsidRDefault="002937F7" w:rsidP="002937F7">
      <w:pPr>
        <w:pStyle w:val="a6"/>
        <w:ind w:left="567" w:hanging="567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Κ. </w:t>
      </w:r>
      <w:proofErr w:type="spellStart"/>
      <w:r>
        <w:rPr>
          <w:rFonts w:ascii="Palatino Linotype" w:hAnsi="Palatino Linotype"/>
          <w:lang w:val="el-GR"/>
        </w:rPr>
        <w:t>Ντότσικα</w:t>
      </w:r>
      <w:proofErr w:type="spellEnd"/>
      <w:r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i/>
          <w:lang w:val="el-GR"/>
        </w:rPr>
        <w:t xml:space="preserve">Συγκριτική μελέτη του όρου φιλοσοφία στον Πλάτωνα και τον Ισοκράτη </w:t>
      </w:r>
      <w:r>
        <w:rPr>
          <w:rFonts w:ascii="Palatino Linotype" w:hAnsi="Palatino Linotype"/>
          <w:lang w:val="el-GR"/>
        </w:rPr>
        <w:t xml:space="preserve">(κύριος </w:t>
      </w:r>
      <w:proofErr w:type="spellStart"/>
      <w:r>
        <w:rPr>
          <w:rFonts w:ascii="Palatino Linotype" w:hAnsi="Palatino Linotype"/>
          <w:lang w:val="el-GR"/>
        </w:rPr>
        <w:t>ἐπόπτης</w:t>
      </w:r>
      <w:proofErr w:type="spellEnd"/>
      <w:r>
        <w:rPr>
          <w:rFonts w:ascii="Palatino Linotype" w:hAnsi="Palatino Linotype"/>
          <w:lang w:val="el-GR"/>
        </w:rPr>
        <w:t xml:space="preserve"> Σ. </w:t>
      </w:r>
      <w:proofErr w:type="spellStart"/>
      <w:r>
        <w:rPr>
          <w:rFonts w:ascii="Palatino Linotype" w:hAnsi="Palatino Linotype"/>
          <w:lang w:val="el-GR"/>
        </w:rPr>
        <w:t>Ράγκος</w:t>
      </w:r>
      <w:proofErr w:type="spellEnd"/>
      <w:r>
        <w:rPr>
          <w:rFonts w:ascii="Palatino Linotype" w:hAnsi="Palatino Linotype"/>
          <w:lang w:val="el-GR"/>
        </w:rPr>
        <w:t>)</w:t>
      </w:r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  <w:r w:rsidRPr="002937F7">
        <w:rPr>
          <w:rFonts w:ascii="Palatino Linotype" w:hAnsi="Palatino Linotype"/>
          <w:u w:val="single"/>
          <w:lang w:val="el-GR"/>
        </w:rPr>
        <w:t>ΔΙΟΙΚΗΤΙΚΟ ΕΡΓΟ</w:t>
      </w:r>
      <w:r>
        <w:rPr>
          <w:rFonts w:ascii="Palatino Linotype" w:hAnsi="Palatino Linotype"/>
          <w:u w:val="single"/>
          <w:lang w:val="el-GR"/>
        </w:rPr>
        <w:t xml:space="preserve"> (</w:t>
      </w:r>
      <w:proofErr w:type="spellStart"/>
      <w:r>
        <w:rPr>
          <w:rFonts w:ascii="Palatino Linotype" w:hAnsi="Palatino Linotype"/>
          <w:u w:val="single"/>
          <w:lang w:val="el-GR"/>
        </w:rPr>
        <w:t>κατὰ</w:t>
      </w:r>
      <w:proofErr w:type="spellEnd"/>
      <w:r>
        <w:rPr>
          <w:rFonts w:ascii="Palatino Linotype" w:hAnsi="Palatino Linotype"/>
          <w:u w:val="single"/>
          <w:lang w:val="el-GR"/>
        </w:rPr>
        <w:t xml:space="preserve"> </w:t>
      </w:r>
      <w:proofErr w:type="spellStart"/>
      <w:r>
        <w:rPr>
          <w:rFonts w:ascii="Palatino Linotype" w:hAnsi="Palatino Linotype"/>
          <w:u w:val="single"/>
          <w:lang w:val="el-GR"/>
        </w:rPr>
        <w:t>τὴν</w:t>
      </w:r>
      <w:proofErr w:type="spellEnd"/>
      <w:r>
        <w:rPr>
          <w:rFonts w:ascii="Palatino Linotype" w:hAnsi="Palatino Linotype"/>
          <w:u w:val="single"/>
          <w:lang w:val="el-GR"/>
        </w:rPr>
        <w:t xml:space="preserve"> τελευταία τριετία)</w:t>
      </w:r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</w:p>
    <w:p w:rsidR="002937F7" w:rsidRDefault="002937F7" w:rsidP="00A06483">
      <w:pPr>
        <w:pStyle w:val="a6"/>
        <w:ind w:left="567" w:hanging="567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Μέλος </w:t>
      </w:r>
      <w:proofErr w:type="spellStart"/>
      <w:r>
        <w:rPr>
          <w:rFonts w:ascii="Palatino Linotype" w:hAnsi="Palatino Linotype"/>
          <w:lang w:val="el-GR"/>
        </w:rPr>
        <w:t>τῶν</w:t>
      </w:r>
      <w:proofErr w:type="spellEnd"/>
      <w:r>
        <w:rPr>
          <w:rFonts w:ascii="Palatino Linotype" w:hAnsi="Palatino Linotype"/>
          <w:lang w:val="el-GR"/>
        </w:rPr>
        <w:t xml:space="preserve"> κάτωθι </w:t>
      </w:r>
      <w:proofErr w:type="spellStart"/>
      <w:r>
        <w:rPr>
          <w:rFonts w:ascii="Palatino Linotype" w:hAnsi="Palatino Linotype"/>
          <w:lang w:val="el-GR"/>
        </w:rPr>
        <w:t>ἐπιτροπῶν</w:t>
      </w:r>
      <w:proofErr w:type="spellEnd"/>
    </w:p>
    <w:p w:rsidR="002D7217" w:rsidRDefault="00B61707" w:rsidP="002D7217">
      <w:pPr>
        <w:pStyle w:val="a6"/>
        <w:ind w:left="567" w:hanging="567"/>
        <w:rPr>
          <w:rFonts w:ascii="Palatino Linotype" w:hAnsi="Palatino Linotype"/>
          <w:lang w:val="el-GR"/>
        </w:rPr>
      </w:pPr>
      <w:r w:rsidRPr="00B61707">
        <w:rPr>
          <w:rFonts w:ascii="Palatino Linotype" w:hAnsi="Palatino Linotype"/>
          <w:b/>
          <w:lang w:val="el-GR"/>
        </w:rPr>
        <w:t>2017-2018</w:t>
      </w:r>
      <w:r>
        <w:rPr>
          <w:rFonts w:ascii="Palatino Linotype" w:hAnsi="Palatino Linotype"/>
          <w:b/>
          <w:lang w:val="el-GR"/>
        </w:rPr>
        <w:t xml:space="preserve">: </w:t>
      </w:r>
      <w:proofErr w:type="spellStart"/>
      <w:r>
        <w:rPr>
          <w:rFonts w:ascii="Palatino Linotype" w:hAnsi="Palatino Linotype"/>
          <w:lang w:val="el-GR"/>
        </w:rPr>
        <w:t>Οἰκονομικῶν</w:t>
      </w:r>
      <w:proofErr w:type="spellEnd"/>
      <w:r>
        <w:rPr>
          <w:rFonts w:ascii="Palatino Linotype" w:hAnsi="Palatino Linotype"/>
          <w:lang w:val="el-GR"/>
        </w:rPr>
        <w:t xml:space="preserve">, </w:t>
      </w:r>
      <w:proofErr w:type="spellStart"/>
      <w:r>
        <w:rPr>
          <w:rFonts w:ascii="Palatino Linotype" w:hAnsi="Palatino Linotype"/>
          <w:lang w:val="el-GR"/>
        </w:rPr>
        <w:t>Ἐξωστρέφειας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καὶ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Ἐπικοινωνίας</w:t>
      </w:r>
      <w:proofErr w:type="spellEnd"/>
    </w:p>
    <w:p w:rsidR="002D7217" w:rsidRPr="00B61707" w:rsidRDefault="002D7217" w:rsidP="002D7217">
      <w:pPr>
        <w:pStyle w:val="a6"/>
        <w:ind w:left="567" w:hanging="567"/>
        <w:rPr>
          <w:rFonts w:ascii="Palatino Linotype" w:hAnsi="Palatino Linotype"/>
          <w:lang w:val="el-GR"/>
        </w:rPr>
      </w:pPr>
      <w:r w:rsidRPr="00B61707">
        <w:rPr>
          <w:rFonts w:ascii="Palatino Linotype" w:hAnsi="Palatino Linotype"/>
          <w:b/>
          <w:lang w:val="el-GR"/>
        </w:rPr>
        <w:t>2016-2017</w:t>
      </w:r>
      <w:r>
        <w:rPr>
          <w:rFonts w:ascii="Palatino Linotype" w:hAnsi="Palatino Linotype"/>
          <w:lang w:val="el-GR"/>
        </w:rPr>
        <w:t xml:space="preserve">: </w:t>
      </w:r>
      <w:proofErr w:type="spellStart"/>
      <w:r>
        <w:rPr>
          <w:rFonts w:ascii="Palatino Linotype" w:hAnsi="Palatino Linotype"/>
          <w:lang w:val="el-GR"/>
        </w:rPr>
        <w:t>Ὁδηγοῦ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Σπουδῶν</w:t>
      </w:r>
      <w:proofErr w:type="spellEnd"/>
      <w:r>
        <w:rPr>
          <w:rFonts w:ascii="Palatino Linotype" w:hAnsi="Palatino Linotype"/>
          <w:lang w:val="el-GR"/>
        </w:rPr>
        <w:t xml:space="preserve">, </w:t>
      </w:r>
      <w:proofErr w:type="spellStart"/>
      <w:r>
        <w:rPr>
          <w:rFonts w:ascii="Palatino Linotype" w:hAnsi="Palatino Linotype"/>
          <w:lang w:val="el-GR"/>
        </w:rPr>
        <w:t>Οἰκονομικῶν</w:t>
      </w:r>
      <w:proofErr w:type="spellEnd"/>
    </w:p>
    <w:p w:rsidR="002937F7" w:rsidRDefault="002937F7" w:rsidP="002937F7">
      <w:pPr>
        <w:pStyle w:val="a6"/>
        <w:ind w:left="567" w:hanging="567"/>
        <w:rPr>
          <w:rFonts w:ascii="Palatino Linotype" w:hAnsi="Palatino Linotype"/>
          <w:lang w:val="el-GR"/>
        </w:rPr>
      </w:pPr>
      <w:r w:rsidRPr="00B61707">
        <w:rPr>
          <w:rFonts w:ascii="Palatino Linotype" w:hAnsi="Palatino Linotype"/>
          <w:b/>
          <w:lang w:val="el-GR"/>
        </w:rPr>
        <w:t>2015-2016</w:t>
      </w:r>
      <w:r>
        <w:rPr>
          <w:rFonts w:ascii="Palatino Linotype" w:hAnsi="Palatino Linotype"/>
          <w:lang w:val="el-GR"/>
        </w:rPr>
        <w:t xml:space="preserve">: </w:t>
      </w:r>
      <w:proofErr w:type="spellStart"/>
      <w:r>
        <w:rPr>
          <w:rFonts w:ascii="Palatino Linotype" w:hAnsi="Palatino Linotype"/>
          <w:lang w:val="el-GR"/>
        </w:rPr>
        <w:t>Μετατυχιακῶν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Σπουδῶν</w:t>
      </w:r>
      <w:proofErr w:type="spellEnd"/>
      <w:r>
        <w:rPr>
          <w:rFonts w:ascii="Palatino Linotype" w:hAnsi="Palatino Linotype"/>
          <w:lang w:val="el-GR"/>
        </w:rPr>
        <w:t xml:space="preserve">, </w:t>
      </w:r>
      <w:proofErr w:type="spellStart"/>
      <w:r>
        <w:rPr>
          <w:rFonts w:ascii="Palatino Linotype" w:hAnsi="Palatino Linotype"/>
          <w:lang w:val="el-GR"/>
        </w:rPr>
        <w:t>Ὁδηγοῦ</w:t>
      </w:r>
      <w:proofErr w:type="spellEnd"/>
      <w:r>
        <w:rPr>
          <w:rFonts w:ascii="Palatino Linotype" w:hAnsi="Palatino Linotype"/>
          <w:lang w:val="el-GR"/>
        </w:rPr>
        <w:t xml:space="preserve"> </w:t>
      </w:r>
      <w:proofErr w:type="spellStart"/>
      <w:r>
        <w:rPr>
          <w:rFonts w:ascii="Palatino Linotype" w:hAnsi="Palatino Linotype"/>
          <w:lang w:val="el-GR"/>
        </w:rPr>
        <w:t>Σπουδῶν</w:t>
      </w:r>
      <w:proofErr w:type="spellEnd"/>
      <w:r>
        <w:rPr>
          <w:rFonts w:ascii="Palatino Linotype" w:hAnsi="Palatino Linotype"/>
          <w:lang w:val="el-GR"/>
        </w:rPr>
        <w:t xml:space="preserve">, </w:t>
      </w:r>
      <w:proofErr w:type="spellStart"/>
      <w:r>
        <w:rPr>
          <w:rFonts w:ascii="Palatino Linotype" w:hAnsi="Palatino Linotype"/>
          <w:lang w:val="el-GR"/>
        </w:rPr>
        <w:t>Οἰκονομικῶν</w:t>
      </w:r>
      <w:proofErr w:type="spellEnd"/>
    </w:p>
    <w:p w:rsidR="002D7217" w:rsidRDefault="002D7217" w:rsidP="002D7217">
      <w:pPr>
        <w:rPr>
          <w:b/>
          <w:sz w:val="24"/>
          <w:szCs w:val="24"/>
          <w:lang w:val="el-GR"/>
        </w:rPr>
      </w:pPr>
    </w:p>
    <w:p w:rsidR="002D7217" w:rsidRPr="002D7217" w:rsidRDefault="002D7217" w:rsidP="002D7217">
      <w:pPr>
        <w:spacing w:line="360" w:lineRule="auto"/>
        <w:jc w:val="both"/>
        <w:rPr>
          <w:rFonts w:ascii="Palatino Linotype" w:hAnsi="Palatino Linotype"/>
          <w:sz w:val="24"/>
          <w:szCs w:val="24"/>
          <w:lang w:val="el-GR" w:eastAsia="en-US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2016-2018: Μέλος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ἐπιτροπῆς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ἀξιολόγησης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ὑποψηφίων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πρὸς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μετάταξη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στὸ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Τμῆμα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Φιλολογίας σύμφωνα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μὲ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τὸ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Ν.4386/16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ἄρθρ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33 παρ. 7</w:t>
      </w:r>
    </w:p>
    <w:p w:rsidR="002937F7" w:rsidRPr="002D7217" w:rsidRDefault="002937F7" w:rsidP="002D7217">
      <w:pPr>
        <w:pStyle w:val="a6"/>
        <w:ind w:left="567" w:hanging="567"/>
        <w:rPr>
          <w:rFonts w:ascii="Palatino Linotype" w:hAnsi="Palatino Linotype"/>
          <w:lang w:val="el-GR"/>
        </w:rPr>
      </w:pPr>
    </w:p>
    <w:p w:rsidR="00A06483" w:rsidRPr="002937F7" w:rsidRDefault="00A06483" w:rsidP="00A06483">
      <w:pPr>
        <w:pStyle w:val="a6"/>
        <w:ind w:left="567" w:hanging="567"/>
        <w:rPr>
          <w:rFonts w:ascii="Palatino Linotype" w:hAnsi="Palatino Linotype"/>
          <w:u w:val="single"/>
          <w:lang w:val="el-GR"/>
        </w:rPr>
      </w:pPr>
    </w:p>
    <w:p w:rsidR="00A06483" w:rsidRPr="002937F7" w:rsidRDefault="00A06483" w:rsidP="00A06483">
      <w:pPr>
        <w:pStyle w:val="a6"/>
        <w:ind w:left="567" w:hanging="567"/>
        <w:rPr>
          <w:rFonts w:ascii="Palatino Linotype" w:hAnsi="Palatino Linotype"/>
          <w:lang w:val="el-GR"/>
        </w:rPr>
      </w:pPr>
    </w:p>
    <w:p w:rsidR="00A06483" w:rsidRPr="002937F7" w:rsidRDefault="00084606" w:rsidP="00A06483">
      <w:pPr>
        <w:pStyle w:val="2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ΠΑΡΑΣΤΑΣΕΙΣ</w:t>
      </w:r>
    </w:p>
    <w:p w:rsidR="00A06483" w:rsidRPr="002937F7" w:rsidRDefault="00A06483" w:rsidP="00A06483">
      <w:pPr>
        <w:jc w:val="both"/>
        <w:rPr>
          <w:lang w:val="el-GR"/>
        </w:rPr>
      </w:pPr>
    </w:p>
    <w:p w:rsidR="00354832" w:rsidRPr="00354832" w:rsidRDefault="00354832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2937F7">
        <w:rPr>
          <w:rFonts w:ascii="Palatino Linotype" w:hAnsi="Palatino Linotype"/>
          <w:b/>
          <w:sz w:val="24"/>
          <w:lang w:val="el-GR"/>
        </w:rPr>
        <w:t xml:space="preserve">8/6/2017: </w:t>
      </w:r>
      <w:r>
        <w:rPr>
          <w:rFonts w:ascii="Palatino Linotype" w:hAnsi="Palatino Linotype"/>
          <w:i/>
          <w:sz w:val="24"/>
          <w:lang w:val="en-US"/>
        </w:rPr>
        <w:t>The</w:t>
      </w:r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lang w:val="en-US"/>
        </w:rPr>
        <w:t>Vatrix</w:t>
      </w:r>
      <w:proofErr w:type="spellEnd"/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lang w:val="en-US"/>
        </w:rPr>
        <w:t>Reloaded</w:t>
      </w:r>
      <w:r w:rsidRPr="002937F7">
        <w:rPr>
          <w:rFonts w:ascii="Palatino Linotype" w:hAnsi="Palatino Linotype"/>
          <w:i/>
          <w:sz w:val="24"/>
          <w:lang w:val="el-GR"/>
        </w:rPr>
        <w:t xml:space="preserve">: </w:t>
      </w:r>
      <w:proofErr w:type="spellStart"/>
      <w:r>
        <w:rPr>
          <w:rFonts w:ascii="Palatino Linotype" w:hAnsi="Palatino Linotype"/>
          <w:i/>
          <w:sz w:val="24"/>
          <w:lang w:val="el-GR"/>
        </w:rPr>
        <w:t>Οἱ</w:t>
      </w:r>
      <w:proofErr w:type="spellEnd"/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l-GR"/>
        </w:rPr>
        <w:t>Βάτραχοι</w:t>
      </w:r>
      <w:r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lang w:val="el-GR"/>
        </w:rPr>
        <w:t>τοῦ</w:t>
      </w:r>
      <w:proofErr w:type="spellEnd"/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Pr="002937F7">
        <w:rPr>
          <w:rFonts w:ascii="Palatino Linotype" w:hAnsi="Palatino Linotype"/>
          <w:i/>
          <w:sz w:val="24"/>
          <w:lang w:val="el-GR"/>
        </w:rPr>
        <w:t>Ἀ</w:t>
      </w:r>
      <w:r>
        <w:rPr>
          <w:rFonts w:ascii="Palatino Linotype" w:hAnsi="Palatino Linotype"/>
          <w:i/>
          <w:sz w:val="24"/>
          <w:lang w:val="el-GR"/>
        </w:rPr>
        <w:t>ριστοφάνους</w:t>
      </w:r>
      <w:proofErr w:type="spellEnd"/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lang w:val="el-GR"/>
        </w:rPr>
        <w:t>στὴν</w:t>
      </w:r>
      <w:proofErr w:type="spellEnd"/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lang w:val="el-GR"/>
        </w:rPr>
        <w:t>νέα</w:t>
      </w:r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r>
        <w:rPr>
          <w:rFonts w:ascii="Palatino Linotype" w:hAnsi="Palatino Linotype"/>
          <w:i/>
          <w:sz w:val="24"/>
          <w:lang w:val="el-GR"/>
        </w:rPr>
        <w:t>χιλιετία</w:t>
      </w:r>
      <w:r w:rsidR="00795552" w:rsidRPr="002937F7">
        <w:rPr>
          <w:rFonts w:ascii="Palatino Linotype" w:hAnsi="Palatino Linotype"/>
          <w:sz w:val="24"/>
          <w:lang w:val="el-GR"/>
        </w:rPr>
        <w:t xml:space="preserve">. </w:t>
      </w:r>
      <w:proofErr w:type="spellStart"/>
      <w:r w:rsidR="00795552">
        <w:rPr>
          <w:rFonts w:ascii="Palatino Linotype" w:hAnsi="Palatino Linotype"/>
          <w:sz w:val="24"/>
          <w:lang w:val="el-GR"/>
        </w:rPr>
        <w:t>Θεατρικὴ</w:t>
      </w:r>
      <w:proofErr w:type="spellEnd"/>
      <w:r w:rsidR="00795552" w:rsidRPr="002937F7">
        <w:rPr>
          <w:rFonts w:ascii="Palatino Linotype" w:hAnsi="Palatino Linotype"/>
          <w:sz w:val="24"/>
          <w:lang w:val="el-GR"/>
        </w:rPr>
        <w:t xml:space="preserve"> </w:t>
      </w:r>
      <w:r w:rsidR="00795552">
        <w:rPr>
          <w:rFonts w:ascii="Palatino Linotype" w:hAnsi="Palatino Linotype"/>
          <w:sz w:val="24"/>
          <w:lang w:val="el-GR"/>
        </w:rPr>
        <w:t>παράσταση</w:t>
      </w:r>
      <w:r w:rsidR="00795552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795552">
        <w:rPr>
          <w:rFonts w:ascii="Palatino Linotype" w:hAnsi="Palatino Linotype"/>
          <w:sz w:val="24"/>
          <w:lang w:val="el-GR"/>
        </w:rPr>
        <w:t>τῶν</w:t>
      </w:r>
      <w:proofErr w:type="spellEnd"/>
      <w:r w:rsidR="00795552" w:rsidRPr="002937F7">
        <w:rPr>
          <w:rFonts w:ascii="Palatino Linotype" w:hAnsi="Palatino Linotype"/>
          <w:sz w:val="24"/>
          <w:lang w:val="el-GR"/>
        </w:rPr>
        <w:t xml:space="preserve"> </w:t>
      </w:r>
      <w:r w:rsidR="00795552" w:rsidRPr="003969A2">
        <w:rPr>
          <w:rFonts w:ascii="Palatino Linotype" w:hAnsi="Palatino Linotype"/>
          <w:i/>
          <w:sz w:val="24"/>
          <w:lang w:val="el-GR"/>
        </w:rPr>
        <w:t>Βατράχων</w:t>
      </w:r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A0EEE">
        <w:rPr>
          <w:rFonts w:ascii="Palatino Linotype" w:hAnsi="Palatino Linotype"/>
          <w:sz w:val="24"/>
          <w:lang w:val="el-GR"/>
        </w:rPr>
        <w:t>σὲ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A0EEE">
        <w:rPr>
          <w:rFonts w:ascii="Palatino Linotype" w:hAnsi="Palatino Linotype"/>
          <w:sz w:val="24"/>
          <w:lang w:val="el-GR"/>
        </w:rPr>
        <w:t>ἔμμετρη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A0EEE">
        <w:rPr>
          <w:rFonts w:ascii="Palatino Linotype" w:hAnsi="Palatino Linotype"/>
          <w:sz w:val="24"/>
          <w:lang w:val="el-GR"/>
        </w:rPr>
        <w:t>νεοελληνικὴ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A0EEE">
        <w:rPr>
          <w:rFonts w:ascii="Palatino Linotype" w:hAnsi="Palatino Linotype"/>
          <w:sz w:val="24"/>
          <w:lang w:val="el-GR"/>
        </w:rPr>
        <w:t>ἀπόδοση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, </w:t>
      </w:r>
      <w:proofErr w:type="spellStart"/>
      <w:r w:rsidR="003969A2">
        <w:rPr>
          <w:rFonts w:ascii="Palatino Linotype" w:hAnsi="Palatino Linotype"/>
          <w:sz w:val="24"/>
          <w:lang w:val="el-GR"/>
        </w:rPr>
        <w:t>χωρ</w:t>
      </w:r>
      <w:r w:rsidR="003A0EEE">
        <w:rPr>
          <w:rFonts w:ascii="Palatino Linotype" w:hAnsi="Palatino Linotype"/>
          <w:sz w:val="24"/>
          <w:lang w:val="el-GR"/>
        </w:rPr>
        <w:t>ὶς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A0EEE">
        <w:rPr>
          <w:rFonts w:ascii="Palatino Linotype" w:hAnsi="Palatino Linotype"/>
          <w:sz w:val="24"/>
          <w:lang w:val="el-GR"/>
        </w:rPr>
        <w:t>περικοπὲς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A0EEE">
        <w:rPr>
          <w:rFonts w:ascii="Palatino Linotype" w:hAnsi="Palatino Linotype"/>
          <w:sz w:val="24"/>
          <w:lang w:val="el-GR"/>
        </w:rPr>
        <w:t>τοῦ</w:t>
      </w:r>
      <w:proofErr w:type="spellEnd"/>
      <w:r w:rsidR="003A0EEE" w:rsidRPr="002937F7">
        <w:rPr>
          <w:rFonts w:ascii="Palatino Linotype" w:hAnsi="Palatino Linotype"/>
          <w:sz w:val="24"/>
          <w:lang w:val="el-GR"/>
        </w:rPr>
        <w:t xml:space="preserve"> </w:t>
      </w:r>
      <w:r w:rsidR="003A0EEE">
        <w:rPr>
          <w:rFonts w:ascii="Palatino Linotype" w:hAnsi="Palatino Linotype"/>
          <w:sz w:val="24"/>
          <w:lang w:val="el-GR"/>
        </w:rPr>
        <w:t>πρωτοτύπου</w:t>
      </w:r>
      <w:r w:rsidRPr="002937F7">
        <w:rPr>
          <w:rFonts w:ascii="Palatino Linotype" w:hAnsi="Palatino Linotype"/>
          <w:i/>
          <w:sz w:val="24"/>
          <w:lang w:val="el-GR"/>
        </w:rPr>
        <w:t xml:space="preserve"> </w:t>
      </w:r>
      <w:r w:rsidRPr="002937F7">
        <w:rPr>
          <w:rFonts w:ascii="Palatino Linotype" w:hAnsi="Palatino Linotype"/>
          <w:sz w:val="24"/>
          <w:lang w:val="el-GR"/>
        </w:rPr>
        <w:t>(</w:t>
      </w:r>
      <w:r>
        <w:rPr>
          <w:rFonts w:ascii="Palatino Linotype" w:hAnsi="Palatino Linotype"/>
          <w:sz w:val="24"/>
          <w:lang w:val="el-GR"/>
        </w:rPr>
        <w:t>Μεγάλο</w:t>
      </w:r>
      <w:r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Ἀμφιθέατρο</w:t>
      </w:r>
      <w:proofErr w:type="spellEnd"/>
      <w:r w:rsidRPr="002937F7">
        <w:rPr>
          <w:rFonts w:ascii="Palatino Linotype" w:hAnsi="Palatino Linotype"/>
          <w:sz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lang w:val="el-GR"/>
        </w:rPr>
        <w:t>Συνεδριακὸ</w:t>
      </w:r>
      <w:proofErr w:type="spellEnd"/>
      <w:r w:rsidRPr="002937F7">
        <w:rPr>
          <w:rFonts w:ascii="Palatino Linotype" w:hAnsi="Palatino Linotype"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l-GR"/>
        </w:rPr>
        <w:t>Κέντρο</w:t>
      </w:r>
      <w:r w:rsidRPr="002937F7">
        <w:rPr>
          <w:rFonts w:ascii="Palatino Linotype" w:hAnsi="Palatino Linotype"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l-GR"/>
        </w:rPr>
        <w:t>Παν</w:t>
      </w:r>
      <w:r w:rsidRPr="002937F7">
        <w:rPr>
          <w:rFonts w:ascii="Palatino Linotype" w:hAnsi="Palatino Linotype"/>
          <w:sz w:val="24"/>
          <w:lang w:val="el-GR"/>
        </w:rPr>
        <w:t>/</w:t>
      </w:r>
      <w:proofErr w:type="spellStart"/>
      <w:r>
        <w:rPr>
          <w:rFonts w:ascii="Palatino Linotype" w:hAnsi="Palatino Linotype"/>
          <w:sz w:val="24"/>
          <w:lang w:val="el-GR"/>
        </w:rPr>
        <w:t>μίου</w:t>
      </w:r>
      <w:proofErr w:type="spellEnd"/>
      <w:r w:rsidRPr="002937F7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Πατρῶν</w:t>
      </w:r>
      <w:proofErr w:type="spellEnd"/>
      <w:r w:rsidRPr="002937F7">
        <w:rPr>
          <w:rFonts w:ascii="Palatino Linotype" w:hAnsi="Palatino Linotype"/>
          <w:sz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lang w:val="el-GR"/>
        </w:rPr>
        <w:t>Ρίον</w:t>
      </w:r>
      <w:proofErr w:type="spellEnd"/>
      <w:r w:rsidRPr="002937F7">
        <w:rPr>
          <w:rFonts w:ascii="Palatino Linotype" w:hAnsi="Palatino Linotype"/>
          <w:sz w:val="24"/>
          <w:lang w:val="el-GR"/>
        </w:rPr>
        <w:t xml:space="preserve">). </w:t>
      </w:r>
      <w:r>
        <w:rPr>
          <w:rFonts w:ascii="Palatino Linotype" w:hAnsi="Palatino Linotype"/>
          <w:sz w:val="24"/>
          <w:lang w:val="el-GR"/>
        </w:rPr>
        <w:t>Μετάφραση, διασκευή, σκηνοθεσία</w:t>
      </w:r>
    </w:p>
    <w:p w:rsidR="00A06483" w:rsidRPr="00354832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354832">
        <w:rPr>
          <w:rFonts w:ascii="Palatino Linotype" w:hAnsi="Palatino Linotype"/>
          <w:b/>
          <w:sz w:val="24"/>
          <w:lang w:val="el-GR"/>
        </w:rPr>
        <w:t>22/5/2012</w:t>
      </w:r>
      <w:r w:rsidRPr="00354832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Σκαλὶ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κλαμμένο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: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Τὸ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ἑ</w:t>
      </w:r>
      <w:r w:rsidR="00354832">
        <w:rPr>
          <w:rFonts w:ascii="Palatino Linotype" w:hAnsi="Palatino Linotype"/>
          <w:i/>
          <w:sz w:val="24"/>
          <w:lang w:val="el-GR"/>
        </w:rPr>
        <w:t>λληνικὸ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παρακλαυσίθυρο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ἀ</w:t>
      </w:r>
      <w:r w:rsidR="00354832">
        <w:rPr>
          <w:rFonts w:ascii="Palatino Linotype" w:hAnsi="Palatino Linotype"/>
          <w:i/>
          <w:sz w:val="24"/>
          <w:lang w:val="el-GR"/>
        </w:rPr>
        <w:t>πὸ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τὴν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ἀ</w:t>
      </w:r>
      <w:r w:rsidR="00354832">
        <w:rPr>
          <w:rFonts w:ascii="Palatino Linotype" w:hAnsi="Palatino Linotype"/>
          <w:i/>
          <w:sz w:val="24"/>
          <w:lang w:val="el-GR"/>
        </w:rPr>
        <w:t>ρχαιότητα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ἕ</w:t>
      </w:r>
      <w:r w:rsidR="00354832">
        <w:rPr>
          <w:rFonts w:ascii="Palatino Linotype" w:hAnsi="Palatino Linotype"/>
          <w:i/>
          <w:sz w:val="24"/>
          <w:lang w:val="el-GR"/>
        </w:rPr>
        <w:t>ως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r w:rsidR="00354832">
        <w:rPr>
          <w:rFonts w:ascii="Palatino Linotype" w:hAnsi="Palatino Linotype"/>
          <w:i/>
          <w:sz w:val="24"/>
          <w:lang w:val="el-GR"/>
        </w:rPr>
        <w:t>σήμερα</w:t>
      </w:r>
      <w:r w:rsidRPr="00354832">
        <w:rPr>
          <w:rFonts w:ascii="Palatino Linotype" w:hAnsi="Palatino Linotype"/>
          <w:sz w:val="24"/>
          <w:lang w:val="el-GR"/>
        </w:rPr>
        <w:t>.</w:t>
      </w:r>
      <w:r w:rsidR="00354832">
        <w:rPr>
          <w:rFonts w:ascii="Palatino Linotype" w:hAnsi="Palatino Linotype"/>
          <w:sz w:val="24"/>
          <w:lang w:val="el-GR"/>
        </w:rPr>
        <w:t xml:space="preserve"> (</w:t>
      </w:r>
      <w:proofErr w:type="spellStart"/>
      <w:r w:rsidR="00354832">
        <w:rPr>
          <w:rFonts w:ascii="Palatino Linotype" w:hAnsi="Palatino Linotype"/>
          <w:sz w:val="24"/>
          <w:lang w:val="el-GR"/>
        </w:rPr>
        <w:t>Μικρὸ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Ἀμφιθέατρο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, </w:t>
      </w:r>
      <w:proofErr w:type="spellStart"/>
      <w:r w:rsidR="00354832">
        <w:rPr>
          <w:rFonts w:ascii="Palatino Linotype" w:hAnsi="Palatino Linotype"/>
          <w:sz w:val="24"/>
          <w:lang w:val="el-GR"/>
        </w:rPr>
        <w:t>Συνεδριακὸ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 Κέντρο Παν/</w:t>
      </w:r>
      <w:proofErr w:type="spellStart"/>
      <w:r w:rsidR="00354832">
        <w:rPr>
          <w:rFonts w:ascii="Palatino Linotype" w:hAnsi="Palatino Linotype"/>
          <w:sz w:val="24"/>
          <w:lang w:val="el-GR"/>
        </w:rPr>
        <w:t>μίου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Πατρῶν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, </w:t>
      </w:r>
      <w:proofErr w:type="spellStart"/>
      <w:r w:rsidR="00354832">
        <w:rPr>
          <w:rFonts w:ascii="Palatino Linotype" w:hAnsi="Palatino Linotype"/>
          <w:sz w:val="24"/>
          <w:lang w:val="el-GR"/>
        </w:rPr>
        <w:t>Ρίον</w:t>
      </w:r>
      <w:proofErr w:type="spellEnd"/>
      <w:r w:rsidR="00354832">
        <w:rPr>
          <w:rFonts w:ascii="Palatino Linotype" w:hAnsi="Palatino Linotype"/>
          <w:sz w:val="24"/>
          <w:lang w:val="el-GR"/>
        </w:rPr>
        <w:t>).</w:t>
      </w:r>
      <w:r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C87734">
        <w:rPr>
          <w:rFonts w:ascii="Palatino Linotype" w:hAnsi="Palatino Linotype"/>
          <w:sz w:val="24"/>
          <w:lang w:val="el-GR"/>
        </w:rPr>
        <w:t>Μουσικὴ</w:t>
      </w:r>
      <w:proofErr w:type="spellEnd"/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r w:rsidR="00C87734">
        <w:rPr>
          <w:rFonts w:ascii="Palatino Linotype" w:hAnsi="Palatino Linotype"/>
          <w:sz w:val="24"/>
          <w:lang w:val="el-GR"/>
        </w:rPr>
        <w:t>παράσταση</w:t>
      </w:r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C87734">
        <w:rPr>
          <w:rFonts w:ascii="Palatino Linotype" w:hAnsi="Palatino Linotype"/>
          <w:sz w:val="24"/>
          <w:lang w:val="el-GR"/>
        </w:rPr>
        <w:t>σὲ</w:t>
      </w:r>
      <w:proofErr w:type="spellEnd"/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r w:rsidR="00C87734">
        <w:rPr>
          <w:rFonts w:ascii="Palatino Linotype" w:hAnsi="Palatino Linotype"/>
          <w:sz w:val="24"/>
          <w:lang w:val="el-GR"/>
        </w:rPr>
        <w:t>δύο</w:t>
      </w:r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r w:rsidR="00C87734">
        <w:rPr>
          <w:rFonts w:ascii="Palatino Linotype" w:hAnsi="Palatino Linotype"/>
          <w:sz w:val="24"/>
          <w:lang w:val="el-GR"/>
        </w:rPr>
        <w:t>μέρη</w:t>
      </w:r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C87734">
        <w:rPr>
          <w:rFonts w:ascii="Palatino Linotype" w:hAnsi="Palatino Linotype"/>
          <w:sz w:val="24"/>
          <w:lang w:val="el-GR"/>
        </w:rPr>
        <w:t>μὲ</w:t>
      </w:r>
      <w:proofErr w:type="spellEnd"/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C87734" w:rsidRPr="00354832">
        <w:rPr>
          <w:rFonts w:ascii="Palatino Linotype" w:hAnsi="Palatino Linotype"/>
          <w:sz w:val="24"/>
          <w:lang w:val="el-GR"/>
        </w:rPr>
        <w:t>ἀ</w:t>
      </w:r>
      <w:r w:rsidR="00C87734">
        <w:rPr>
          <w:rFonts w:ascii="Palatino Linotype" w:hAnsi="Palatino Linotype"/>
          <w:sz w:val="24"/>
          <w:lang w:val="el-GR"/>
        </w:rPr>
        <w:t>φηγηματικ</w:t>
      </w:r>
      <w:r w:rsidR="00C87734" w:rsidRPr="00354832">
        <w:rPr>
          <w:rFonts w:ascii="Palatino Linotype" w:hAnsi="Palatino Linotype"/>
          <w:sz w:val="24"/>
          <w:lang w:val="el-GR"/>
        </w:rPr>
        <w:t>ὰ</w:t>
      </w:r>
      <w:proofErr w:type="spellEnd"/>
      <w:r w:rsidR="00C87734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C87734" w:rsidRPr="00354832">
        <w:rPr>
          <w:rFonts w:ascii="Palatino Linotype" w:hAnsi="Palatino Linotype"/>
          <w:sz w:val="24"/>
          <w:lang w:val="el-GR"/>
        </w:rPr>
        <w:t>ἰ</w:t>
      </w:r>
      <w:r w:rsidR="00C87734">
        <w:rPr>
          <w:rFonts w:ascii="Palatino Linotype" w:hAnsi="Palatino Linotype"/>
          <w:sz w:val="24"/>
          <w:lang w:val="el-GR"/>
        </w:rPr>
        <w:t>ντερλούδια</w:t>
      </w:r>
      <w:proofErr w:type="spellEnd"/>
      <w:r w:rsidR="00C87734">
        <w:rPr>
          <w:rFonts w:ascii="Palatino Linotype" w:hAnsi="Palatino Linotype"/>
          <w:sz w:val="24"/>
          <w:lang w:val="el-GR"/>
        </w:rPr>
        <w:t>.</w:t>
      </w:r>
      <w:r w:rsidR="00C87734" w:rsidRPr="00C87734">
        <w:rPr>
          <w:rFonts w:ascii="Palatino Linotype" w:hAnsi="Palatino Linotype"/>
          <w:sz w:val="24"/>
          <w:lang w:val="el-GR"/>
        </w:rPr>
        <w:t xml:space="preserve"> </w:t>
      </w:r>
      <w:r w:rsidR="00C87734">
        <w:rPr>
          <w:rFonts w:ascii="Palatino Linotype" w:hAnsi="Palatino Linotype"/>
          <w:sz w:val="24"/>
          <w:lang w:val="el-GR"/>
        </w:rPr>
        <w:t>Σεναριογράφος</w:t>
      </w:r>
      <w:r w:rsidR="00C87734" w:rsidRPr="00C87734">
        <w:rPr>
          <w:rFonts w:ascii="Palatino Linotype" w:hAnsi="Palatino Linotype"/>
          <w:sz w:val="24"/>
          <w:lang w:val="el-GR"/>
        </w:rPr>
        <w:t xml:space="preserve">, </w:t>
      </w:r>
      <w:r w:rsidR="00C87734">
        <w:rPr>
          <w:rFonts w:ascii="Palatino Linotype" w:hAnsi="Palatino Linotype"/>
          <w:sz w:val="24"/>
          <w:lang w:val="el-GR"/>
        </w:rPr>
        <w:t>σκηνοθέτης</w:t>
      </w:r>
      <w:r w:rsidR="00C87734" w:rsidRPr="00C87734">
        <w:rPr>
          <w:rFonts w:ascii="Palatino Linotype" w:hAnsi="Palatino Linotype"/>
          <w:sz w:val="24"/>
          <w:lang w:val="el-GR"/>
        </w:rPr>
        <w:t xml:space="preserve">, </w:t>
      </w:r>
      <w:r w:rsidR="00C87734">
        <w:rPr>
          <w:rFonts w:ascii="Palatino Linotype" w:hAnsi="Palatino Linotype"/>
          <w:sz w:val="24"/>
          <w:lang w:val="el-GR"/>
        </w:rPr>
        <w:t xml:space="preserve">τραγουδιστής. </w:t>
      </w:r>
      <w:proofErr w:type="spellStart"/>
      <w:r w:rsidR="00354832">
        <w:rPr>
          <w:rFonts w:ascii="Palatino Linotype" w:hAnsi="Palatino Linotype"/>
          <w:sz w:val="24"/>
          <w:lang w:val="el-GR"/>
        </w:rPr>
        <w:t>Ἐπικαιροποιημένη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ἐκδοχὴ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τοῦ</w:t>
      </w:r>
      <w:proofErr w:type="spellEnd"/>
      <w:r w:rsid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ἑπομένου</w:t>
      </w:r>
      <w:proofErr w:type="spellEnd"/>
    </w:p>
    <w:p w:rsidR="00354832" w:rsidRPr="00A5338C" w:rsidRDefault="00A06483" w:rsidP="00354832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354832">
        <w:rPr>
          <w:rFonts w:ascii="Palatino Linotype" w:hAnsi="Palatino Linotype"/>
          <w:b/>
          <w:sz w:val="24"/>
          <w:lang w:val="el-GR"/>
        </w:rPr>
        <w:t>11/12/2004</w:t>
      </w:r>
      <w:r w:rsidRPr="00354832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Τὰ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Ἐ</w:t>
      </w:r>
      <w:r w:rsidR="00354832">
        <w:rPr>
          <w:rFonts w:ascii="Palatino Linotype" w:hAnsi="Palatino Linotype"/>
          <w:i/>
          <w:sz w:val="24"/>
          <w:lang w:val="el-GR"/>
        </w:rPr>
        <w:t>λεγε</w:t>
      </w:r>
      <w:r w:rsidR="00354832" w:rsidRPr="00354832">
        <w:rPr>
          <w:rFonts w:ascii="Palatino Linotype" w:hAnsi="Palatino Linotype"/>
          <w:i/>
          <w:sz w:val="24"/>
          <w:lang w:val="el-GR"/>
        </w:rPr>
        <w:t>ῖ</w:t>
      </w:r>
      <w:r w:rsidR="00354832">
        <w:rPr>
          <w:rFonts w:ascii="Palatino Linotype" w:hAnsi="Palatino Linotype"/>
          <w:i/>
          <w:sz w:val="24"/>
          <w:lang w:val="el-GR"/>
        </w:rPr>
        <w:t>α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τ</w:t>
      </w:r>
      <w:r w:rsidR="00354832" w:rsidRPr="00354832">
        <w:rPr>
          <w:rFonts w:ascii="Palatino Linotype" w:hAnsi="Palatino Linotype"/>
          <w:i/>
          <w:sz w:val="24"/>
          <w:lang w:val="el-GR"/>
        </w:rPr>
        <w:t>ῆ</w:t>
      </w:r>
      <w:r w:rsidR="00354832">
        <w:rPr>
          <w:rFonts w:ascii="Palatino Linotype" w:hAnsi="Palatino Linotype"/>
          <w:i/>
          <w:sz w:val="24"/>
          <w:lang w:val="el-GR"/>
        </w:rPr>
        <w:t>ς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Ὀ</w:t>
      </w:r>
      <w:r w:rsidR="00354832">
        <w:rPr>
          <w:rFonts w:ascii="Palatino Linotype" w:hAnsi="Palatino Linotype"/>
          <w:i/>
          <w:sz w:val="24"/>
          <w:lang w:val="el-GR"/>
        </w:rPr>
        <w:t>ξώπορτας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: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Τὸ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ἑ</w:t>
      </w:r>
      <w:r w:rsidR="00354832">
        <w:rPr>
          <w:rFonts w:ascii="Palatino Linotype" w:hAnsi="Palatino Linotype"/>
          <w:i/>
          <w:sz w:val="24"/>
          <w:lang w:val="el-GR"/>
        </w:rPr>
        <w:t>λληνικὸ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παρακλαυσίθυρο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ἀ</w:t>
      </w:r>
      <w:r w:rsidR="00354832">
        <w:rPr>
          <w:rFonts w:ascii="Palatino Linotype" w:hAnsi="Palatino Linotype"/>
          <w:i/>
          <w:sz w:val="24"/>
          <w:lang w:val="el-GR"/>
        </w:rPr>
        <w:t>πὸ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τὸν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i/>
          <w:sz w:val="24"/>
          <w:lang w:val="el-GR"/>
        </w:rPr>
        <w:t>Ἀ</w:t>
      </w:r>
      <w:r w:rsidR="00354832">
        <w:rPr>
          <w:rFonts w:ascii="Palatino Linotype" w:hAnsi="Palatino Linotype"/>
          <w:i/>
          <w:sz w:val="24"/>
          <w:lang w:val="el-GR"/>
        </w:rPr>
        <w:t>ριστοφάνη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στ</w:t>
      </w:r>
      <w:r w:rsidR="00354832" w:rsidRPr="00354832">
        <w:rPr>
          <w:rFonts w:ascii="Palatino Linotype" w:hAnsi="Palatino Linotype"/>
          <w:i/>
          <w:sz w:val="24"/>
          <w:lang w:val="el-GR"/>
        </w:rPr>
        <w:t>ὸ</w:t>
      </w:r>
      <w:r w:rsidR="00354832">
        <w:rPr>
          <w:rFonts w:ascii="Palatino Linotype" w:hAnsi="Palatino Linotype"/>
          <w:i/>
          <w:sz w:val="24"/>
          <w:lang w:val="el-GR"/>
        </w:rPr>
        <w:t>ν</w:t>
      </w:r>
      <w:proofErr w:type="spellEnd"/>
      <w:r w:rsidR="00354832" w:rsidRPr="00354832">
        <w:rPr>
          <w:rFonts w:ascii="Palatino Linotype" w:hAnsi="Palatino Linotype"/>
          <w:i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i/>
          <w:sz w:val="24"/>
          <w:lang w:val="el-GR"/>
        </w:rPr>
        <w:t>Τσιτσάνη</w:t>
      </w:r>
      <w:proofErr w:type="spellEnd"/>
      <w:r w:rsidRPr="00354832">
        <w:rPr>
          <w:rFonts w:ascii="Palatino Linotype" w:hAnsi="Palatino Linotype"/>
          <w:sz w:val="24"/>
          <w:lang w:val="el-GR"/>
        </w:rPr>
        <w:t xml:space="preserve">. </w:t>
      </w:r>
      <w:proofErr w:type="spellStart"/>
      <w:r w:rsidR="00354832">
        <w:rPr>
          <w:rFonts w:ascii="Palatino Linotype" w:hAnsi="Palatino Linotype"/>
          <w:sz w:val="24"/>
          <w:lang w:val="el-GR"/>
        </w:rPr>
        <w:t>Μουσικὴ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r w:rsidR="00354832">
        <w:rPr>
          <w:rFonts w:ascii="Palatino Linotype" w:hAnsi="Palatino Linotype"/>
          <w:sz w:val="24"/>
          <w:lang w:val="el-GR"/>
        </w:rPr>
        <w:t>παράσταση</w:t>
      </w:r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σὲ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r w:rsidR="00354832">
        <w:rPr>
          <w:rFonts w:ascii="Palatino Linotype" w:hAnsi="Palatino Linotype"/>
          <w:sz w:val="24"/>
          <w:lang w:val="el-GR"/>
        </w:rPr>
        <w:t>δύο</w:t>
      </w:r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r w:rsidR="00354832">
        <w:rPr>
          <w:rFonts w:ascii="Palatino Linotype" w:hAnsi="Palatino Linotype"/>
          <w:sz w:val="24"/>
          <w:lang w:val="el-GR"/>
        </w:rPr>
        <w:t>μέρη</w:t>
      </w:r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μὲ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sz w:val="24"/>
          <w:lang w:val="el-GR"/>
        </w:rPr>
        <w:t>ἀ</w:t>
      </w:r>
      <w:r w:rsidR="00354832">
        <w:rPr>
          <w:rFonts w:ascii="Palatino Linotype" w:hAnsi="Palatino Linotype"/>
          <w:sz w:val="24"/>
          <w:lang w:val="el-GR"/>
        </w:rPr>
        <w:t>φηγηματικ</w:t>
      </w:r>
      <w:r w:rsidR="00354832" w:rsidRPr="00354832">
        <w:rPr>
          <w:rFonts w:ascii="Palatino Linotype" w:hAnsi="Palatino Linotype"/>
          <w:sz w:val="24"/>
          <w:lang w:val="el-GR"/>
        </w:rPr>
        <w:t>ὰ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 w:rsidRPr="00354832">
        <w:rPr>
          <w:rFonts w:ascii="Palatino Linotype" w:hAnsi="Palatino Linotype"/>
          <w:sz w:val="24"/>
          <w:lang w:val="el-GR"/>
        </w:rPr>
        <w:t>ἰ</w:t>
      </w:r>
      <w:r w:rsidR="00354832">
        <w:rPr>
          <w:rFonts w:ascii="Palatino Linotype" w:hAnsi="Palatino Linotype"/>
          <w:sz w:val="24"/>
          <w:lang w:val="el-GR"/>
        </w:rPr>
        <w:t>ντερλούδια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καὶ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r w:rsidR="00354832">
        <w:rPr>
          <w:rFonts w:ascii="Palatino Linotype" w:hAnsi="Palatino Linotype"/>
          <w:sz w:val="24"/>
          <w:lang w:val="el-GR"/>
        </w:rPr>
        <w:t>Καραγκιόζη</w:t>
      </w:r>
      <w:r w:rsidRPr="00354832">
        <w:rPr>
          <w:rFonts w:ascii="Palatino Linotype" w:hAnsi="Palatino Linotype"/>
          <w:sz w:val="24"/>
          <w:lang w:val="el-GR"/>
        </w:rPr>
        <w:t xml:space="preserve"> (</w:t>
      </w:r>
      <w:r w:rsidR="00354832">
        <w:rPr>
          <w:rFonts w:ascii="Palatino Linotype" w:hAnsi="Palatino Linotype"/>
          <w:sz w:val="24"/>
          <w:lang w:val="el-GR"/>
        </w:rPr>
        <w:t>Παν</w:t>
      </w:r>
      <w:r w:rsidR="00354832" w:rsidRPr="00354832">
        <w:rPr>
          <w:rFonts w:ascii="Palatino Linotype" w:hAnsi="Palatino Linotype"/>
          <w:sz w:val="24"/>
          <w:lang w:val="el-GR"/>
        </w:rPr>
        <w:t>/</w:t>
      </w:r>
      <w:proofErr w:type="spellStart"/>
      <w:r w:rsidR="00354832">
        <w:rPr>
          <w:rFonts w:ascii="Palatino Linotype" w:hAnsi="Palatino Linotype"/>
          <w:sz w:val="24"/>
          <w:lang w:val="el-GR"/>
        </w:rPr>
        <w:t>μιο</w:t>
      </w:r>
      <w:proofErr w:type="spellEnd"/>
      <w:r w:rsidR="00354832" w:rsidRPr="00354832">
        <w:rPr>
          <w:rFonts w:ascii="Palatino Linotype" w:hAnsi="Palatino Linotype"/>
          <w:sz w:val="24"/>
          <w:lang w:val="el-GR"/>
        </w:rPr>
        <w:t xml:space="preserve"> </w:t>
      </w:r>
      <w:r w:rsidR="00354832">
        <w:rPr>
          <w:rFonts w:ascii="Palatino Linotype" w:hAnsi="Palatino Linotype"/>
          <w:sz w:val="24"/>
          <w:lang w:val="el-GR"/>
        </w:rPr>
        <w:t>Κρήτης</w:t>
      </w:r>
      <w:r w:rsidR="00354832" w:rsidRPr="00354832">
        <w:rPr>
          <w:rFonts w:ascii="Palatino Linotype" w:hAnsi="Palatino Linotype"/>
          <w:sz w:val="24"/>
          <w:lang w:val="el-GR"/>
        </w:rPr>
        <w:t xml:space="preserve">, </w:t>
      </w:r>
      <w:r w:rsidR="00354832">
        <w:rPr>
          <w:rFonts w:ascii="Palatino Linotype" w:hAnsi="Palatino Linotype"/>
          <w:sz w:val="24"/>
          <w:lang w:val="el-GR"/>
        </w:rPr>
        <w:t>Πανεπιστημιούπολη</w:t>
      </w:r>
      <w:r w:rsidR="00354832" w:rsidRPr="00354832">
        <w:rPr>
          <w:rFonts w:ascii="Palatino Linotype" w:hAnsi="Palatino Linotype"/>
          <w:sz w:val="24"/>
          <w:lang w:val="el-GR"/>
        </w:rPr>
        <w:t xml:space="preserve">, </w:t>
      </w:r>
      <w:r w:rsidR="00354832">
        <w:rPr>
          <w:rFonts w:ascii="Palatino Linotype" w:hAnsi="Palatino Linotype"/>
          <w:sz w:val="24"/>
          <w:lang w:val="el-GR"/>
        </w:rPr>
        <w:t>Ρέθυμνο</w:t>
      </w:r>
      <w:r w:rsidRPr="00354832">
        <w:rPr>
          <w:rFonts w:ascii="Palatino Linotype" w:hAnsi="Palatino Linotype"/>
          <w:sz w:val="24"/>
          <w:lang w:val="el-GR"/>
        </w:rPr>
        <w:t xml:space="preserve">). </w:t>
      </w:r>
      <w:r w:rsidR="00354832">
        <w:rPr>
          <w:rFonts w:ascii="Palatino Linotype" w:hAnsi="Palatino Linotype"/>
          <w:sz w:val="24"/>
          <w:lang w:val="el-GR"/>
        </w:rPr>
        <w:t>Σεναριογράφος</w:t>
      </w:r>
      <w:r w:rsidR="00354832" w:rsidRPr="00354832">
        <w:rPr>
          <w:rFonts w:ascii="Palatino Linotype" w:hAnsi="Palatino Linotype"/>
          <w:sz w:val="24"/>
          <w:lang w:val="en-US"/>
        </w:rPr>
        <w:t xml:space="preserve">, </w:t>
      </w:r>
      <w:r w:rsidR="00354832">
        <w:rPr>
          <w:rFonts w:ascii="Palatino Linotype" w:hAnsi="Palatino Linotype"/>
          <w:sz w:val="24"/>
          <w:lang w:val="el-GR"/>
        </w:rPr>
        <w:t>σκηνοθέτης</w:t>
      </w:r>
      <w:r w:rsidR="00354832" w:rsidRPr="00354832">
        <w:rPr>
          <w:rFonts w:ascii="Palatino Linotype" w:hAnsi="Palatino Linotype"/>
          <w:sz w:val="24"/>
          <w:lang w:val="en-US"/>
        </w:rPr>
        <w:t xml:space="preserve">, </w:t>
      </w:r>
      <w:r w:rsidR="00354832">
        <w:rPr>
          <w:rFonts w:ascii="Palatino Linotype" w:hAnsi="Palatino Linotype"/>
          <w:sz w:val="24"/>
          <w:lang w:val="el-GR"/>
        </w:rPr>
        <w:t>τραγουδιστής</w:t>
      </w:r>
    </w:p>
    <w:p w:rsidR="00A06483" w:rsidRPr="00A5338C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smartTag w:uri="urn:schemas-microsoft-com:office:smarttags" w:element="date">
        <w:smartTagPr>
          <w:attr w:name="Month" w:val="10"/>
          <w:attr w:name="Day" w:val="21"/>
          <w:attr w:name="Year" w:val="2000"/>
        </w:smartTagPr>
        <w:r w:rsidRPr="006A6397">
          <w:rPr>
            <w:rFonts w:ascii="Palatino Linotype" w:hAnsi="Palatino Linotype"/>
            <w:b/>
            <w:sz w:val="24"/>
            <w:lang w:val="en-US"/>
          </w:rPr>
          <w:t>21/10/2000</w:t>
        </w:r>
      </w:smartTag>
      <w:r w:rsidRPr="00A5338C">
        <w:rPr>
          <w:rFonts w:ascii="Palatino Linotype" w:hAnsi="Palatino Linotype"/>
          <w:sz w:val="24"/>
          <w:lang w:val="en-US"/>
        </w:rPr>
        <w:t xml:space="preserve">: </w:t>
      </w:r>
      <w:r w:rsidRPr="00A5338C">
        <w:rPr>
          <w:rFonts w:ascii="Palatino Linotype" w:hAnsi="Palatino Linotype"/>
          <w:i/>
          <w:sz w:val="24"/>
          <w:lang w:val="en-US"/>
        </w:rPr>
        <w:t>Singing with the Greeks: Images of love and death in the Hellenic poetic tradition</w:t>
      </w:r>
      <w:r w:rsidRPr="00A5338C">
        <w:rPr>
          <w:rFonts w:ascii="Palatino Linotype" w:hAnsi="Palatino Linotype"/>
          <w:sz w:val="24"/>
          <w:lang w:val="en-US"/>
        </w:rPr>
        <w:t xml:space="preserve">. </w:t>
      </w:r>
      <w:r w:rsidR="00354832">
        <w:rPr>
          <w:rFonts w:ascii="Palatino Linotype" w:hAnsi="Palatino Linotype"/>
          <w:sz w:val="24"/>
          <w:lang w:val="el-GR"/>
        </w:rPr>
        <w:t>Συναυλία</w:t>
      </w:r>
      <w:r w:rsidR="00354832" w:rsidRPr="003548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σὲ</w:t>
      </w:r>
      <w:proofErr w:type="spellEnd"/>
      <w:r w:rsidR="00354832" w:rsidRPr="00354832">
        <w:rPr>
          <w:rFonts w:ascii="Palatino Linotype" w:hAnsi="Palatino Linotype"/>
          <w:sz w:val="24"/>
          <w:lang w:val="en-US"/>
        </w:rPr>
        <w:t xml:space="preserve"> </w:t>
      </w:r>
      <w:r w:rsidR="00354832">
        <w:rPr>
          <w:rFonts w:ascii="Palatino Linotype" w:hAnsi="Palatino Linotype"/>
          <w:sz w:val="24"/>
          <w:lang w:val="en-US"/>
        </w:rPr>
        <w:t>ἕ</w:t>
      </w:r>
      <w:r w:rsidR="00354832">
        <w:rPr>
          <w:rFonts w:ascii="Palatino Linotype" w:hAnsi="Palatino Linotype"/>
          <w:sz w:val="24"/>
          <w:lang w:val="el-GR"/>
        </w:rPr>
        <w:t>ξι</w:t>
      </w:r>
      <w:r w:rsidR="00354832" w:rsidRPr="00354832">
        <w:rPr>
          <w:rFonts w:ascii="Palatino Linotype" w:hAnsi="Palatino Linotype"/>
          <w:sz w:val="24"/>
          <w:lang w:val="en-US"/>
        </w:rPr>
        <w:t xml:space="preserve"> </w:t>
      </w:r>
      <w:r w:rsidR="00354832">
        <w:rPr>
          <w:rFonts w:ascii="Palatino Linotype" w:hAnsi="Palatino Linotype"/>
          <w:sz w:val="24"/>
          <w:lang w:val="el-GR"/>
        </w:rPr>
        <w:t>μέρη</w:t>
      </w:r>
      <w:r w:rsidR="00354832" w:rsidRPr="00354832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="00354832">
        <w:rPr>
          <w:rFonts w:ascii="Palatino Linotype" w:hAnsi="Palatino Linotype"/>
          <w:sz w:val="24"/>
          <w:lang w:val="el-GR"/>
        </w:rPr>
        <w:t>μὲ</w:t>
      </w:r>
      <w:proofErr w:type="spellEnd"/>
      <w:r w:rsidR="00354832" w:rsidRPr="00354832">
        <w:rPr>
          <w:rFonts w:ascii="Palatino Linotype" w:hAnsi="Palatino Linotype"/>
          <w:sz w:val="24"/>
          <w:lang w:val="en-US"/>
        </w:rPr>
        <w:t xml:space="preserve"> </w:t>
      </w:r>
      <w:r w:rsidR="00354832">
        <w:rPr>
          <w:rFonts w:ascii="Palatino Linotype" w:hAnsi="Palatino Linotype"/>
          <w:sz w:val="24"/>
          <w:lang w:val="en-US"/>
        </w:rPr>
        <w:t>ἀ</w:t>
      </w:r>
      <w:proofErr w:type="spellStart"/>
      <w:r w:rsidR="00354832">
        <w:rPr>
          <w:rFonts w:ascii="Palatino Linotype" w:hAnsi="Palatino Linotype"/>
          <w:sz w:val="24"/>
          <w:lang w:val="el-GR"/>
        </w:rPr>
        <w:t>φηγηματικ</w:t>
      </w:r>
      <w:proofErr w:type="spellEnd"/>
      <w:r w:rsidR="00354832">
        <w:rPr>
          <w:rFonts w:ascii="Palatino Linotype" w:hAnsi="Palatino Linotype"/>
          <w:sz w:val="24"/>
          <w:lang w:val="en-US"/>
        </w:rPr>
        <w:t>ὰ</w:t>
      </w:r>
      <w:r w:rsidR="00354832" w:rsidRPr="00354832">
        <w:rPr>
          <w:rFonts w:ascii="Palatino Linotype" w:hAnsi="Palatino Linotype"/>
          <w:sz w:val="24"/>
          <w:lang w:val="en-US"/>
        </w:rPr>
        <w:t xml:space="preserve"> </w:t>
      </w:r>
      <w:r w:rsidR="00354832">
        <w:rPr>
          <w:rFonts w:ascii="Palatino Linotype" w:hAnsi="Palatino Linotype"/>
          <w:sz w:val="24"/>
          <w:lang w:val="en-US"/>
        </w:rPr>
        <w:t>ἰ</w:t>
      </w:r>
      <w:proofErr w:type="spellStart"/>
      <w:r w:rsidR="00354832">
        <w:rPr>
          <w:rFonts w:ascii="Palatino Linotype" w:hAnsi="Palatino Linotype"/>
          <w:sz w:val="24"/>
          <w:lang w:val="el-GR"/>
        </w:rPr>
        <w:t>ντερλούδια</w:t>
      </w:r>
      <w:proofErr w:type="spellEnd"/>
      <w:r w:rsidRPr="00A5338C">
        <w:rPr>
          <w:rFonts w:ascii="Palatino Linotype" w:hAnsi="Palatino Linotype"/>
          <w:sz w:val="24"/>
          <w:lang w:val="en-US"/>
        </w:rPr>
        <w:t xml:space="preserve"> (University of Cambridge, Christ’s College Theatre). </w:t>
      </w:r>
      <w:r w:rsidR="00354832">
        <w:rPr>
          <w:rFonts w:ascii="Palatino Linotype" w:hAnsi="Palatino Linotype"/>
          <w:sz w:val="24"/>
          <w:lang w:val="el-GR"/>
        </w:rPr>
        <w:t>Κειμενογράφος, σκηνοθέτης, τραγουδιστής</w:t>
      </w:r>
    </w:p>
    <w:p w:rsidR="00A06483" w:rsidRPr="00A5338C" w:rsidRDefault="00A06483" w:rsidP="00A06483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A06483" w:rsidRPr="00334C02" w:rsidRDefault="00084606" w:rsidP="00A06483">
      <w:pPr>
        <w:pStyle w:val="2"/>
        <w:rPr>
          <w:rFonts w:ascii="Palatino Linotype" w:hAnsi="Palatino Linotype"/>
        </w:rPr>
      </w:pPr>
      <w:r>
        <w:rPr>
          <w:rFonts w:ascii="Palatino Linotype" w:hAnsi="Palatino Linotype"/>
          <w:lang w:val="el-GR"/>
        </w:rPr>
        <w:t>ΜΕΛΟΣ</w:t>
      </w:r>
      <w:r w:rsidRPr="00334C0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ΣΥΛΛΟΓΙΚΟΤΗΤΩΝ</w:t>
      </w:r>
    </w:p>
    <w:p w:rsidR="00A06483" w:rsidRPr="00A5338C" w:rsidRDefault="00A06483" w:rsidP="00A06483">
      <w:pPr>
        <w:rPr>
          <w:rFonts w:ascii="Palatino Linotype" w:hAnsi="Palatino Linotype"/>
        </w:rPr>
      </w:pPr>
    </w:p>
    <w:p w:rsidR="00795552" w:rsidRDefault="00795552" w:rsidP="00795552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b/>
          <w:sz w:val="24"/>
          <w:lang w:val="en-US"/>
        </w:rPr>
        <w:t>2014</w:t>
      </w:r>
      <w:r w:rsidRPr="006A6397">
        <w:rPr>
          <w:rFonts w:ascii="Palatino Linotype" w:hAnsi="Palatino Linotype"/>
          <w:b/>
          <w:sz w:val="24"/>
          <w:lang w:val="en-US"/>
        </w:rPr>
        <w:t xml:space="preserve"> – </w:t>
      </w:r>
      <w:r w:rsidRPr="006A6397">
        <w:rPr>
          <w:rFonts w:ascii="Palatino Linotype" w:hAnsi="Palatino Linotype"/>
          <w:b/>
          <w:sz w:val="24"/>
          <w:lang w:val="el-GR"/>
        </w:rPr>
        <w:t>σήμερα</w:t>
      </w:r>
      <w:r w:rsidRPr="00BE061A">
        <w:rPr>
          <w:rFonts w:ascii="Palatino Linotype" w:hAnsi="Palatino Linotype"/>
          <w:sz w:val="24"/>
          <w:lang w:val="en-US"/>
        </w:rPr>
        <w:t xml:space="preserve">: </w:t>
      </w:r>
      <w:proofErr w:type="spellStart"/>
      <w:r>
        <w:rPr>
          <w:rFonts w:ascii="Palatino Linotype" w:hAnsi="Palatino Linotype"/>
          <w:sz w:val="24"/>
          <w:lang w:val="el-GR"/>
        </w:rPr>
        <w:t>Διεθνὴς</w:t>
      </w:r>
      <w:proofErr w:type="spellEnd"/>
      <w:r w:rsidRPr="00BE061A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Πλουταρχικὴ</w:t>
      </w:r>
      <w:proofErr w:type="spellEnd"/>
      <w:r w:rsidRPr="00BE061A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Ἑταιρεία</w:t>
      </w:r>
      <w:proofErr w:type="spellEnd"/>
      <w:r w:rsidRPr="00BE061A">
        <w:rPr>
          <w:rFonts w:ascii="Palatino Linotype" w:hAnsi="Palatino Linotype"/>
          <w:sz w:val="24"/>
          <w:lang w:val="en-US"/>
        </w:rPr>
        <w:t xml:space="preserve"> </w:t>
      </w:r>
      <w:r>
        <w:rPr>
          <w:rFonts w:ascii="Palatino Linotype" w:hAnsi="Palatino Linotype"/>
          <w:sz w:val="24"/>
          <w:lang w:val="en-US"/>
        </w:rPr>
        <w:t>(International Plutarch</w:t>
      </w:r>
    </w:p>
    <w:p w:rsidR="00795552" w:rsidRPr="00795552" w:rsidRDefault="00795552" w:rsidP="00795552">
      <w:pPr>
        <w:spacing w:line="360" w:lineRule="auto"/>
        <w:ind w:firstLine="720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>Society</w:t>
      </w:r>
      <w:r w:rsidRPr="00795552">
        <w:rPr>
          <w:rFonts w:ascii="Palatino Linotype" w:hAnsi="Palatino Linotype"/>
          <w:sz w:val="24"/>
          <w:lang w:val="en-US"/>
        </w:rPr>
        <w:t>)</w:t>
      </w:r>
    </w:p>
    <w:p w:rsidR="00BE061A" w:rsidRDefault="00BE061A" w:rsidP="00334C02">
      <w:pPr>
        <w:spacing w:line="360" w:lineRule="auto"/>
        <w:jc w:val="both"/>
        <w:rPr>
          <w:rFonts w:ascii="Palatino Linotype" w:hAnsi="Palatino Linotype"/>
          <w:sz w:val="24"/>
          <w:lang w:val="en-US"/>
        </w:rPr>
      </w:pPr>
      <w:r w:rsidRPr="006A6397">
        <w:rPr>
          <w:rFonts w:ascii="Palatino Linotype" w:hAnsi="Palatino Linotype"/>
          <w:b/>
          <w:sz w:val="24"/>
          <w:lang w:val="en-US"/>
        </w:rPr>
        <w:t xml:space="preserve">1998 – </w:t>
      </w:r>
      <w:r w:rsidRPr="006A6397">
        <w:rPr>
          <w:rFonts w:ascii="Palatino Linotype" w:hAnsi="Palatino Linotype"/>
          <w:b/>
          <w:sz w:val="24"/>
          <w:lang w:val="el-GR"/>
        </w:rPr>
        <w:t>σήμερα</w:t>
      </w:r>
      <w:r w:rsidRPr="00BE061A">
        <w:rPr>
          <w:rFonts w:ascii="Palatino Linotype" w:hAnsi="Palatino Linotype"/>
          <w:sz w:val="24"/>
          <w:lang w:val="en-US"/>
        </w:rPr>
        <w:t xml:space="preserve">: </w:t>
      </w:r>
      <w:proofErr w:type="spellStart"/>
      <w:r>
        <w:rPr>
          <w:rFonts w:ascii="Palatino Linotype" w:hAnsi="Palatino Linotype"/>
          <w:sz w:val="24"/>
          <w:lang w:val="el-GR"/>
        </w:rPr>
        <w:t>Διεθνὴς</w:t>
      </w:r>
      <w:proofErr w:type="spellEnd"/>
      <w:r w:rsidRPr="00BE061A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Πλατωνικὴ</w:t>
      </w:r>
      <w:proofErr w:type="spellEnd"/>
      <w:r w:rsidRPr="00BE061A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Ἑταιρεία</w:t>
      </w:r>
      <w:proofErr w:type="spellEnd"/>
      <w:r w:rsidRPr="00BE061A">
        <w:rPr>
          <w:rFonts w:ascii="Palatino Linotype" w:hAnsi="Palatino Linotype"/>
          <w:sz w:val="24"/>
          <w:lang w:val="en-US"/>
        </w:rPr>
        <w:t xml:space="preserve"> </w:t>
      </w:r>
      <w:r>
        <w:rPr>
          <w:rFonts w:ascii="Palatino Linotype" w:hAnsi="Palatino Linotype"/>
          <w:sz w:val="24"/>
          <w:lang w:val="en-US"/>
        </w:rPr>
        <w:t>(International Plato Society)</w:t>
      </w:r>
    </w:p>
    <w:p w:rsidR="00A06483" w:rsidRPr="00334C02" w:rsidRDefault="00A06483" w:rsidP="00334C02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6A6397">
        <w:rPr>
          <w:rFonts w:ascii="Palatino Linotype" w:hAnsi="Palatino Linotype"/>
          <w:b/>
          <w:sz w:val="24"/>
          <w:lang w:val="el-GR"/>
        </w:rPr>
        <w:t xml:space="preserve">1990 - </w:t>
      </w:r>
      <w:r w:rsidR="009D3BA2" w:rsidRPr="006A6397">
        <w:rPr>
          <w:rFonts w:ascii="Palatino Linotype" w:hAnsi="Palatino Linotype"/>
          <w:b/>
          <w:sz w:val="24"/>
          <w:lang w:val="el-GR"/>
        </w:rPr>
        <w:t>2003</w:t>
      </w:r>
      <w:r w:rsidRPr="009D3BA2">
        <w:rPr>
          <w:rFonts w:ascii="Palatino Linotype" w:hAnsi="Palatino Linotype"/>
          <w:sz w:val="24"/>
          <w:lang w:val="el-GR"/>
        </w:rPr>
        <w:t xml:space="preserve">: </w:t>
      </w:r>
      <w:r w:rsidR="009D3BA2">
        <w:rPr>
          <w:rFonts w:ascii="Palatino Linotype" w:hAnsi="Palatino Linotype"/>
          <w:sz w:val="24"/>
          <w:lang w:val="el-GR"/>
        </w:rPr>
        <w:t xml:space="preserve">Κέντρο Σημειολογίας </w:t>
      </w:r>
      <w:proofErr w:type="spellStart"/>
      <w:r w:rsidR="009D3BA2">
        <w:rPr>
          <w:rFonts w:ascii="Palatino Linotype" w:hAnsi="Palatino Linotype"/>
          <w:sz w:val="24"/>
          <w:lang w:val="el-GR"/>
        </w:rPr>
        <w:t>τοῦ</w:t>
      </w:r>
      <w:proofErr w:type="spellEnd"/>
      <w:r w:rsidR="009D3BA2">
        <w:rPr>
          <w:rFonts w:ascii="Palatino Linotype" w:hAnsi="Palatino Linotype"/>
          <w:sz w:val="24"/>
          <w:lang w:val="el-GR"/>
        </w:rPr>
        <w:t xml:space="preserve"> Θεάτρου</w:t>
      </w:r>
      <w:r w:rsidR="009D3BA2" w:rsidRPr="009D3BA2">
        <w:rPr>
          <w:rFonts w:ascii="Palatino Linotype" w:hAnsi="Palatino Linotype"/>
          <w:sz w:val="24"/>
          <w:lang w:val="el-GR"/>
        </w:rPr>
        <w:t xml:space="preserve"> (</w:t>
      </w:r>
      <w:proofErr w:type="spellStart"/>
      <w:r w:rsidR="009D3BA2" w:rsidRPr="009D3BA2">
        <w:rPr>
          <w:rFonts w:ascii="Palatino Linotype" w:hAnsi="Palatino Linotype"/>
          <w:sz w:val="24"/>
          <w:lang w:val="el-GR"/>
        </w:rPr>
        <w:t>διευθ</w:t>
      </w:r>
      <w:proofErr w:type="spellEnd"/>
      <w:r w:rsidRPr="009D3BA2">
        <w:rPr>
          <w:rFonts w:ascii="Palatino Linotype" w:hAnsi="Palatino Linotype"/>
          <w:sz w:val="24"/>
          <w:lang w:val="el-GR"/>
        </w:rPr>
        <w:t xml:space="preserve">. </w:t>
      </w:r>
      <w:proofErr w:type="spellStart"/>
      <w:r w:rsidR="009D3BA2" w:rsidRPr="00334C02">
        <w:rPr>
          <w:rFonts w:ascii="Palatino Linotype" w:hAnsi="Palatino Linotype"/>
          <w:sz w:val="24"/>
          <w:lang w:val="el-GR"/>
        </w:rPr>
        <w:t>Κ</w:t>
      </w:r>
      <w:r w:rsidR="009D3BA2">
        <w:rPr>
          <w:rFonts w:ascii="Palatino Linotype" w:hAnsi="Palatino Linotype"/>
          <w:sz w:val="24"/>
          <w:lang w:val="el-GR"/>
        </w:rPr>
        <w:t>αθ</w:t>
      </w:r>
      <w:proofErr w:type="spellEnd"/>
      <w:r w:rsidR="009D3BA2" w:rsidRPr="00334C02">
        <w:rPr>
          <w:rFonts w:ascii="Palatino Linotype" w:hAnsi="Palatino Linotype"/>
          <w:sz w:val="24"/>
          <w:lang w:val="el-GR"/>
        </w:rPr>
        <w:t xml:space="preserve">. </w:t>
      </w:r>
      <w:r w:rsidR="009D3BA2">
        <w:rPr>
          <w:rFonts w:ascii="Palatino Linotype" w:hAnsi="Palatino Linotype"/>
          <w:sz w:val="24"/>
          <w:lang w:val="en-US"/>
        </w:rPr>
        <w:t>M</w:t>
      </w:r>
      <w:r w:rsidR="009D3BA2" w:rsidRPr="00334C02">
        <w:rPr>
          <w:rFonts w:ascii="Palatino Linotype" w:hAnsi="Palatino Linotype"/>
          <w:sz w:val="24"/>
          <w:lang w:val="el-GR"/>
        </w:rPr>
        <w:t xml:space="preserve">. </w:t>
      </w:r>
      <w:proofErr w:type="spellStart"/>
      <w:r w:rsidR="009D3BA2" w:rsidRPr="00334C02">
        <w:rPr>
          <w:rFonts w:ascii="Palatino Linotype" w:hAnsi="Palatino Linotype"/>
          <w:sz w:val="24"/>
          <w:lang w:val="el-GR"/>
        </w:rPr>
        <w:t>Θωμ</w:t>
      </w:r>
      <w:r w:rsidR="009D3BA2">
        <w:rPr>
          <w:rFonts w:ascii="Palatino Linotype" w:hAnsi="Palatino Linotype"/>
          <w:sz w:val="24"/>
          <w:lang w:val="el-GR"/>
        </w:rPr>
        <w:t>α</w:t>
      </w:r>
      <w:r w:rsidR="009D3BA2" w:rsidRPr="00334C02">
        <w:rPr>
          <w:rFonts w:ascii="Palatino Linotype" w:hAnsi="Palatino Linotype"/>
          <w:sz w:val="24"/>
          <w:lang w:val="el-GR"/>
        </w:rPr>
        <w:t>δ</w:t>
      </w:r>
      <w:r w:rsidR="009D3BA2">
        <w:rPr>
          <w:rFonts w:ascii="Palatino Linotype" w:hAnsi="Palatino Linotype"/>
          <w:sz w:val="24"/>
          <w:lang w:val="el-GR"/>
        </w:rPr>
        <w:t>άκη</w:t>
      </w:r>
      <w:proofErr w:type="spellEnd"/>
      <w:r w:rsidRPr="00334C02">
        <w:rPr>
          <w:rFonts w:ascii="Palatino Linotype" w:hAnsi="Palatino Linotype"/>
          <w:sz w:val="24"/>
          <w:lang w:val="el-GR"/>
        </w:rPr>
        <w:t>)</w:t>
      </w:r>
    </w:p>
    <w:p w:rsidR="00334C02" w:rsidRDefault="00084606" w:rsidP="00334C02">
      <w:pPr>
        <w:spacing w:line="360" w:lineRule="auto"/>
        <w:jc w:val="both"/>
        <w:rPr>
          <w:rFonts w:ascii="Palatino Linotype" w:hAnsi="Palatino Linotype"/>
          <w:sz w:val="24"/>
          <w:lang w:val="el-GR"/>
        </w:rPr>
      </w:pPr>
      <w:r w:rsidRPr="006A6397">
        <w:rPr>
          <w:rFonts w:ascii="Palatino Linotype" w:hAnsi="Palatino Linotype"/>
          <w:b/>
          <w:sz w:val="24"/>
          <w:lang w:val="el-GR"/>
        </w:rPr>
        <w:lastRenderedPageBreak/>
        <w:t>1989-1991</w:t>
      </w:r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καὶ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r w:rsidRPr="006A6397">
        <w:rPr>
          <w:rFonts w:ascii="Palatino Linotype" w:hAnsi="Palatino Linotype"/>
          <w:b/>
          <w:sz w:val="24"/>
          <w:lang w:val="el-GR"/>
        </w:rPr>
        <w:t>1995-1997</w:t>
      </w:r>
      <w:r w:rsidRPr="00334C02">
        <w:rPr>
          <w:rFonts w:ascii="Palatino Linotype" w:hAnsi="Palatino Linotype"/>
          <w:sz w:val="24"/>
          <w:lang w:val="el-GR"/>
        </w:rPr>
        <w:t xml:space="preserve">: </w:t>
      </w:r>
      <w:proofErr w:type="spellStart"/>
      <w:r>
        <w:rPr>
          <w:rFonts w:ascii="Palatino Linotype" w:hAnsi="Palatino Linotype"/>
          <w:sz w:val="24"/>
          <w:lang w:val="el-GR"/>
        </w:rPr>
        <w:t>Σπουδαστὴς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στὴν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Σχολὴ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τοῦ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r>
        <w:rPr>
          <w:rFonts w:ascii="Palatino Linotype" w:hAnsi="Palatino Linotype"/>
          <w:sz w:val="24"/>
          <w:lang w:val="el-GR"/>
        </w:rPr>
        <w:t>Συλλόγου</w:t>
      </w:r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πρὸς</w:t>
      </w:r>
      <w:proofErr w:type="spellEnd"/>
    </w:p>
    <w:p w:rsidR="00084606" w:rsidRPr="00334C02" w:rsidRDefault="00084606" w:rsidP="00334C02">
      <w:pPr>
        <w:spacing w:line="360" w:lineRule="auto"/>
        <w:ind w:firstLine="720"/>
        <w:jc w:val="both"/>
        <w:rPr>
          <w:rFonts w:ascii="Palatino Linotype" w:hAnsi="Palatino Linotype"/>
          <w:sz w:val="24"/>
          <w:lang w:val="el-GR"/>
        </w:rPr>
      </w:pPr>
      <w:proofErr w:type="spellStart"/>
      <w:r>
        <w:rPr>
          <w:rFonts w:ascii="Palatino Linotype" w:hAnsi="Palatino Linotype"/>
          <w:sz w:val="24"/>
          <w:lang w:val="el-GR"/>
        </w:rPr>
        <w:t>Διάδοσιν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τῆς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Ἐθνικῆς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Μουσικῆς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τοῦ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κυροῦ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Σίμωνος</w:t>
      </w:r>
      <w:proofErr w:type="spellEnd"/>
      <w:r w:rsidRPr="00334C0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lang w:val="el-GR"/>
        </w:rPr>
        <w:t>Καρᾶ</w:t>
      </w:r>
      <w:proofErr w:type="spellEnd"/>
    </w:p>
    <w:p w:rsidR="00A06483" w:rsidRPr="00334C02" w:rsidRDefault="00A06483" w:rsidP="00A06483">
      <w:pPr>
        <w:spacing w:line="360" w:lineRule="auto"/>
        <w:jc w:val="both"/>
        <w:rPr>
          <w:sz w:val="24"/>
          <w:lang w:val="el-GR"/>
        </w:rPr>
      </w:pPr>
    </w:p>
    <w:p w:rsidR="00A06483" w:rsidRPr="00334C02" w:rsidRDefault="00A06483" w:rsidP="00A06483">
      <w:pPr>
        <w:spacing w:line="360" w:lineRule="auto"/>
        <w:jc w:val="both"/>
        <w:rPr>
          <w:rFonts w:ascii="MgOldTimes UC Pol" w:hAnsi="MgOldTimes UC Pol"/>
          <w:sz w:val="24"/>
          <w:lang w:val="el-GR"/>
        </w:rPr>
      </w:pPr>
    </w:p>
    <w:p w:rsidR="00B34415" w:rsidRPr="00334C02" w:rsidRDefault="00B34415">
      <w:pPr>
        <w:rPr>
          <w:lang w:val="el-GR"/>
        </w:rPr>
      </w:pPr>
    </w:p>
    <w:sectPr w:rsidR="00B34415" w:rsidRPr="00334C02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D0" w:rsidRDefault="00DE7ED0">
      <w:r>
        <w:separator/>
      </w:r>
    </w:p>
  </w:endnote>
  <w:endnote w:type="continuationSeparator" w:id="0">
    <w:p w:rsidR="00DE7ED0" w:rsidRDefault="00DE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D0" w:rsidRDefault="00DE7ED0">
      <w:r>
        <w:separator/>
      </w:r>
    </w:p>
  </w:footnote>
  <w:footnote w:type="continuationSeparator" w:id="0">
    <w:p w:rsidR="00DE7ED0" w:rsidRDefault="00DE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A2" w:rsidRDefault="003969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9A2" w:rsidRDefault="003969A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A2" w:rsidRDefault="003969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7217">
      <w:rPr>
        <w:rStyle w:val="a4"/>
        <w:noProof/>
      </w:rPr>
      <w:t>8</w:t>
    </w:r>
    <w:r>
      <w:rPr>
        <w:rStyle w:val="a4"/>
      </w:rPr>
      <w:fldChar w:fldCharType="end"/>
    </w:r>
  </w:p>
  <w:p w:rsidR="003969A2" w:rsidRDefault="003969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8A0B65"/>
    <w:multiLevelType w:val="hybridMultilevel"/>
    <w:tmpl w:val="4DC02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2E04C9"/>
    <w:multiLevelType w:val="hybridMultilevel"/>
    <w:tmpl w:val="0D327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2AA2"/>
    <w:multiLevelType w:val="hybridMultilevel"/>
    <w:tmpl w:val="9238EC68"/>
    <w:lvl w:ilvl="0" w:tplc="DDDCC67C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016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830D11"/>
    <w:multiLevelType w:val="hybridMultilevel"/>
    <w:tmpl w:val="D7242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17591"/>
    <w:multiLevelType w:val="hybridMultilevel"/>
    <w:tmpl w:val="10D06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00619"/>
    <w:multiLevelType w:val="hybridMultilevel"/>
    <w:tmpl w:val="FF424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83"/>
    <w:rsid w:val="00037774"/>
    <w:rsid w:val="000774A2"/>
    <w:rsid w:val="00083A96"/>
    <w:rsid w:val="00084606"/>
    <w:rsid w:val="001249F1"/>
    <w:rsid w:val="002032BD"/>
    <w:rsid w:val="00241AA3"/>
    <w:rsid w:val="002937F7"/>
    <w:rsid w:val="002D7217"/>
    <w:rsid w:val="00333922"/>
    <w:rsid w:val="00334C02"/>
    <w:rsid w:val="00354832"/>
    <w:rsid w:val="0037100B"/>
    <w:rsid w:val="00374F88"/>
    <w:rsid w:val="003969A2"/>
    <w:rsid w:val="003A0EEE"/>
    <w:rsid w:val="003D6AC1"/>
    <w:rsid w:val="00485EF8"/>
    <w:rsid w:val="004E120E"/>
    <w:rsid w:val="00536EF3"/>
    <w:rsid w:val="00554710"/>
    <w:rsid w:val="00595EEB"/>
    <w:rsid w:val="005A071F"/>
    <w:rsid w:val="00615F24"/>
    <w:rsid w:val="00622912"/>
    <w:rsid w:val="00677A58"/>
    <w:rsid w:val="006A6397"/>
    <w:rsid w:val="006E6232"/>
    <w:rsid w:val="007069C1"/>
    <w:rsid w:val="00795552"/>
    <w:rsid w:val="00852E32"/>
    <w:rsid w:val="008720E5"/>
    <w:rsid w:val="00963936"/>
    <w:rsid w:val="009979A1"/>
    <w:rsid w:val="009D3BA2"/>
    <w:rsid w:val="00A06483"/>
    <w:rsid w:val="00A1712C"/>
    <w:rsid w:val="00AA4CDA"/>
    <w:rsid w:val="00B34415"/>
    <w:rsid w:val="00B61707"/>
    <w:rsid w:val="00BE061A"/>
    <w:rsid w:val="00C87734"/>
    <w:rsid w:val="00CF3043"/>
    <w:rsid w:val="00DE7ED0"/>
    <w:rsid w:val="00E14E0D"/>
    <w:rsid w:val="00EB1BB7"/>
    <w:rsid w:val="00EB4E22"/>
    <w:rsid w:val="00EB79E3"/>
    <w:rsid w:val="00EE4AC6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9191-6589-4924-A3A0-0757E48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1">
    <w:name w:val="heading 1"/>
    <w:basedOn w:val="a"/>
    <w:next w:val="a"/>
    <w:link w:val="1Char"/>
    <w:qFormat/>
    <w:rsid w:val="00A06483"/>
    <w:pPr>
      <w:keepNext/>
      <w:spacing w:line="360" w:lineRule="auto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A06483"/>
    <w:pPr>
      <w:keepNext/>
      <w:spacing w:line="360" w:lineRule="auto"/>
      <w:jc w:val="both"/>
      <w:outlineLvl w:val="1"/>
    </w:pPr>
    <w:rPr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06483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A06483"/>
    <w:rPr>
      <w:rFonts w:ascii="Times New Roman" w:eastAsia="Times New Roman" w:hAnsi="Times New Roman" w:cs="Times New Roman"/>
      <w:sz w:val="24"/>
      <w:szCs w:val="24"/>
      <w:u w:val="single"/>
      <w:lang w:val="en-US" w:eastAsia="zh-CN"/>
    </w:rPr>
  </w:style>
  <w:style w:type="character" w:styleId="-">
    <w:name w:val="Hyperlink"/>
    <w:rsid w:val="00A06483"/>
    <w:rPr>
      <w:color w:val="0000FF"/>
      <w:u w:val="single"/>
    </w:rPr>
  </w:style>
  <w:style w:type="paragraph" w:styleId="a3">
    <w:name w:val="header"/>
    <w:basedOn w:val="a"/>
    <w:link w:val="Char"/>
    <w:rsid w:val="00A064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6483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styleId="a4">
    <w:name w:val="page number"/>
    <w:basedOn w:val="a0"/>
    <w:rsid w:val="00A06483"/>
  </w:style>
  <w:style w:type="paragraph" w:styleId="a5">
    <w:name w:val="Body Text Indent"/>
    <w:basedOn w:val="a"/>
    <w:link w:val="Char0"/>
    <w:rsid w:val="00A06483"/>
    <w:pPr>
      <w:spacing w:line="360" w:lineRule="auto"/>
      <w:ind w:left="567" w:hanging="567"/>
      <w:jc w:val="both"/>
    </w:pPr>
    <w:rPr>
      <w:sz w:val="24"/>
      <w:szCs w:val="24"/>
      <w:lang w:val="en-US"/>
    </w:rPr>
  </w:style>
  <w:style w:type="character" w:customStyle="1" w:styleId="Char0">
    <w:name w:val="Σώμα κείμενου με εσοχή Char"/>
    <w:basedOn w:val="a0"/>
    <w:link w:val="a5"/>
    <w:rsid w:val="00A0648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ody Text"/>
    <w:basedOn w:val="a"/>
    <w:link w:val="Char1"/>
    <w:rsid w:val="00A06483"/>
    <w:pPr>
      <w:spacing w:line="360" w:lineRule="auto"/>
      <w:jc w:val="both"/>
    </w:pPr>
    <w:rPr>
      <w:sz w:val="24"/>
      <w:szCs w:val="24"/>
      <w:lang w:val="en-US"/>
    </w:rPr>
  </w:style>
  <w:style w:type="character" w:customStyle="1" w:styleId="Char1">
    <w:name w:val="Σώμα κειμένου Char"/>
    <w:basedOn w:val="a0"/>
    <w:link w:val="a6"/>
    <w:rsid w:val="00A0648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55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ilosophica.gr/critica/2015-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Χαραλαμπόπουλος</dc:creator>
  <cp:keywords/>
  <dc:description/>
  <cp:lastModifiedBy>Nikos Charalabopoulos</cp:lastModifiedBy>
  <cp:revision>2</cp:revision>
  <dcterms:created xsi:type="dcterms:W3CDTF">2018-11-24T15:38:00Z</dcterms:created>
  <dcterms:modified xsi:type="dcterms:W3CDTF">2018-11-24T15:38:00Z</dcterms:modified>
</cp:coreProperties>
</file>